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8EE" w:rsidRPr="00F50486" w:rsidRDefault="00141AAD" w:rsidP="00141A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  <w:r w:rsidR="007778EE" w:rsidRPr="00F504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778EE" w:rsidRPr="00F50486" w:rsidRDefault="007778EE" w:rsidP="0077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7778EE" w:rsidRPr="00F50486" w:rsidRDefault="007778EE" w:rsidP="00777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8EE" w:rsidRPr="00F50486" w:rsidRDefault="007778EE" w:rsidP="00777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48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778EE" w:rsidRPr="00F50486" w:rsidRDefault="007778EE" w:rsidP="00777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486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7778EE" w:rsidRPr="00F50486" w:rsidRDefault="007778EE" w:rsidP="00777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8EE" w:rsidRPr="00F50486" w:rsidRDefault="007778EE" w:rsidP="00777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486">
        <w:rPr>
          <w:rFonts w:ascii="Times New Roman" w:hAnsi="Times New Roman" w:cs="Times New Roman"/>
          <w:b/>
          <w:sz w:val="28"/>
          <w:szCs w:val="28"/>
        </w:rPr>
        <w:t>О внесении изменений в некоторые решения Правительства</w:t>
      </w:r>
    </w:p>
    <w:p w:rsidR="007778EE" w:rsidRPr="00F50486" w:rsidRDefault="007778EE" w:rsidP="007778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048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778EE" w:rsidRPr="00F50486" w:rsidRDefault="007778EE" w:rsidP="00777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78EE" w:rsidRPr="00F50486" w:rsidRDefault="007778EE" w:rsidP="00141A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486">
        <w:rPr>
          <w:rFonts w:ascii="Times New Roman" w:hAnsi="Times New Roman" w:cs="Times New Roman"/>
          <w:sz w:val="28"/>
          <w:szCs w:val="28"/>
        </w:rPr>
        <w:t xml:space="preserve">В целях создания благоприятных условий для развития торгово-экономических отношений, обеспечения увеличения экспортного потенциала, учета товаров в рамках торговли с государствами-членами Евразийского экономического союза при ввозе (импорте) в Кыргызскую Республику, определения даты принятия на учет, обеспечения полноты поступления косвенных налогов на импорт,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 xml:space="preserve"> товаров и соблюдения международных договоров и актов, составляющих право Евразийского экономического союза, в соответствии со статьями 10 и</w:t>
      </w:r>
      <w:proofErr w:type="gramEnd"/>
      <w:r w:rsidRPr="00F50486">
        <w:rPr>
          <w:rFonts w:ascii="Times New Roman" w:hAnsi="Times New Roman" w:cs="Times New Roman"/>
          <w:sz w:val="28"/>
          <w:szCs w:val="28"/>
        </w:rPr>
        <w:t xml:space="preserve">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7778EE" w:rsidRDefault="007778EE" w:rsidP="00777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F50486">
        <w:rPr>
          <w:rFonts w:ascii="Times New Roman" w:hAnsi="Times New Roman" w:cs="Times New Roman"/>
          <w:sz w:val="28"/>
          <w:szCs w:val="28"/>
        </w:rPr>
        <w:t>1. Внести в постановление Правительства Кыргызс</w:t>
      </w:r>
      <w:r>
        <w:rPr>
          <w:rFonts w:ascii="Times New Roman" w:hAnsi="Times New Roman" w:cs="Times New Roman"/>
          <w:sz w:val="28"/>
          <w:szCs w:val="28"/>
        </w:rPr>
        <w:t xml:space="preserve">кой Республики </w:t>
      </w:r>
      <w:r w:rsidRPr="00F50486">
        <w:rPr>
          <w:rFonts w:ascii="Times New Roman" w:hAnsi="Times New Roman" w:cs="Times New Roman"/>
          <w:sz w:val="28"/>
          <w:szCs w:val="28"/>
        </w:rPr>
        <w:t>«О мерах по обеспечению учета товаров в рамках торговли с государствами-членами Евразийского экономического союза при ввозе (импорте) в Кыргызскую Республику» от 23 августа 2018 года № 396»</w:t>
      </w:r>
      <w:r w:rsidR="00365B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48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778EE" w:rsidRPr="003F2489" w:rsidRDefault="00A150CD" w:rsidP="00365B3F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абзац трет</w:t>
      </w:r>
      <w:r w:rsidR="000E0581">
        <w:rPr>
          <w:rFonts w:ascii="Times New Roman" w:hAnsi="Times New Roman"/>
          <w:sz w:val="28"/>
          <w:szCs w:val="28"/>
        </w:rPr>
        <w:t>ий</w:t>
      </w:r>
      <w:r w:rsidR="007778EE">
        <w:rPr>
          <w:rFonts w:ascii="Times New Roman" w:hAnsi="Times New Roman"/>
          <w:sz w:val="28"/>
          <w:szCs w:val="28"/>
        </w:rPr>
        <w:t xml:space="preserve"> пункта 1 слов</w:t>
      </w:r>
      <w:r w:rsidR="000E0581">
        <w:rPr>
          <w:rFonts w:ascii="Times New Roman" w:hAnsi="Times New Roman"/>
          <w:sz w:val="28"/>
          <w:szCs w:val="28"/>
        </w:rPr>
        <w:t>а</w:t>
      </w:r>
      <w:r w:rsidR="007778EE">
        <w:rPr>
          <w:rFonts w:ascii="Times New Roman" w:hAnsi="Times New Roman"/>
          <w:sz w:val="28"/>
          <w:szCs w:val="28"/>
        </w:rPr>
        <w:t xml:space="preserve"> «Перечень</w:t>
      </w:r>
      <w:r w:rsidR="000E0581">
        <w:rPr>
          <w:rFonts w:ascii="Times New Roman" w:hAnsi="Times New Roman"/>
          <w:sz w:val="28"/>
          <w:szCs w:val="28"/>
        </w:rPr>
        <w:t xml:space="preserve"> товаров</w:t>
      </w:r>
      <w:r w:rsidR="007778EE">
        <w:rPr>
          <w:rFonts w:ascii="Times New Roman" w:hAnsi="Times New Roman"/>
          <w:sz w:val="28"/>
          <w:szCs w:val="28"/>
        </w:rPr>
        <w:t xml:space="preserve">» заменить </w:t>
      </w:r>
      <w:r>
        <w:rPr>
          <w:rFonts w:ascii="Times New Roman" w:hAnsi="Times New Roman"/>
          <w:sz w:val="28"/>
          <w:szCs w:val="28"/>
        </w:rPr>
        <w:t>словом</w:t>
      </w:r>
      <w:r w:rsidR="007778EE">
        <w:rPr>
          <w:rFonts w:ascii="Times New Roman" w:hAnsi="Times New Roman"/>
          <w:sz w:val="28"/>
          <w:szCs w:val="28"/>
        </w:rPr>
        <w:t xml:space="preserve"> «Критерии</w:t>
      </w:r>
      <w:r>
        <w:rPr>
          <w:rFonts w:ascii="Times New Roman" w:hAnsi="Times New Roman"/>
          <w:sz w:val="28"/>
          <w:szCs w:val="28"/>
        </w:rPr>
        <w:t>»;</w:t>
      </w:r>
    </w:p>
    <w:p w:rsidR="003F2489" w:rsidRPr="003F2489" w:rsidRDefault="003F2489" w:rsidP="00365B3F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3F2489">
        <w:rPr>
          <w:rFonts w:ascii="Times New Roman" w:hAnsi="Times New Roman" w:cs="Times New Roman"/>
          <w:sz w:val="28"/>
        </w:rPr>
        <w:t xml:space="preserve">абзац второй пункта 3 после слов </w:t>
      </w:r>
      <w:r w:rsidR="00D3448E">
        <w:rPr>
          <w:rFonts w:ascii="Times New Roman" w:hAnsi="Times New Roman" w:cs="Times New Roman"/>
          <w:sz w:val="28"/>
        </w:rPr>
        <w:t>«</w:t>
      </w:r>
      <w:r w:rsidR="00D3448E" w:rsidRPr="003F2489">
        <w:rPr>
          <w:rFonts w:ascii="Times New Roman" w:hAnsi="Times New Roman" w:cs="Times New Roman"/>
          <w:sz w:val="28"/>
        </w:rPr>
        <w:t>Кара-</w:t>
      </w:r>
      <w:proofErr w:type="spellStart"/>
      <w:r w:rsidR="00D3448E" w:rsidRPr="003F2489">
        <w:rPr>
          <w:rFonts w:ascii="Times New Roman" w:hAnsi="Times New Roman" w:cs="Times New Roman"/>
          <w:sz w:val="28"/>
        </w:rPr>
        <w:t>Бууринском</w:t>
      </w:r>
      <w:proofErr w:type="spellEnd"/>
      <w:r w:rsidR="00D3448E" w:rsidRPr="003F2489">
        <w:rPr>
          <w:rFonts w:ascii="Times New Roman" w:hAnsi="Times New Roman" w:cs="Times New Roman"/>
          <w:sz w:val="28"/>
        </w:rPr>
        <w:t xml:space="preserve"> районе </w:t>
      </w:r>
      <w:proofErr w:type="spellStart"/>
      <w:r w:rsidR="00D3448E" w:rsidRPr="003F2489">
        <w:rPr>
          <w:rFonts w:ascii="Times New Roman" w:hAnsi="Times New Roman" w:cs="Times New Roman"/>
          <w:sz w:val="28"/>
        </w:rPr>
        <w:t>Таласской</w:t>
      </w:r>
      <w:proofErr w:type="spellEnd"/>
      <w:r w:rsidR="00D3448E" w:rsidRPr="003F2489">
        <w:rPr>
          <w:rFonts w:ascii="Times New Roman" w:hAnsi="Times New Roman" w:cs="Times New Roman"/>
          <w:sz w:val="28"/>
        </w:rPr>
        <w:t xml:space="preserve"> обла</w:t>
      </w:r>
      <w:r w:rsidR="00D3448E">
        <w:rPr>
          <w:rFonts w:ascii="Times New Roman" w:hAnsi="Times New Roman" w:cs="Times New Roman"/>
          <w:sz w:val="28"/>
        </w:rPr>
        <w:t>сти (железнодорожная станция – «</w:t>
      </w:r>
      <w:proofErr w:type="spellStart"/>
      <w:r w:rsidR="00D3448E" w:rsidRPr="003F2489">
        <w:rPr>
          <w:rFonts w:ascii="Times New Roman" w:hAnsi="Times New Roman" w:cs="Times New Roman"/>
          <w:sz w:val="28"/>
        </w:rPr>
        <w:t>Маймак</w:t>
      </w:r>
      <w:proofErr w:type="spellEnd"/>
      <w:r w:rsidR="00D3448E">
        <w:rPr>
          <w:rFonts w:ascii="Times New Roman" w:hAnsi="Times New Roman" w:cs="Times New Roman"/>
          <w:sz w:val="28"/>
        </w:rPr>
        <w:t>»</w:t>
      </w:r>
      <w:r w:rsidR="00D3448E" w:rsidRPr="003F2489">
        <w:rPr>
          <w:rFonts w:ascii="Times New Roman" w:hAnsi="Times New Roman" w:cs="Times New Roman"/>
          <w:sz w:val="28"/>
        </w:rPr>
        <w:t>)</w:t>
      </w:r>
      <w:proofErr w:type="gramStart"/>
      <w:r w:rsidR="00D3448E" w:rsidRPr="003F2489">
        <w:rPr>
          <w:rFonts w:ascii="Times New Roman" w:hAnsi="Times New Roman" w:cs="Times New Roman"/>
          <w:sz w:val="28"/>
        </w:rPr>
        <w:t>,</w:t>
      </w:r>
      <w:r w:rsidR="00D3448E">
        <w:rPr>
          <w:rFonts w:ascii="Times New Roman" w:hAnsi="Times New Roman" w:cs="Times New Roman"/>
          <w:sz w:val="28"/>
        </w:rPr>
        <w:t>»</w:t>
      </w:r>
      <w:proofErr w:type="gramEnd"/>
      <w:r w:rsidRPr="003F2489">
        <w:rPr>
          <w:rFonts w:ascii="Times New Roman" w:hAnsi="Times New Roman" w:cs="Times New Roman"/>
          <w:sz w:val="28"/>
        </w:rPr>
        <w:t xml:space="preserve"> дополнить словами</w:t>
      </w:r>
      <w:r w:rsidR="00D3448E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D3448E" w:rsidRPr="00D3448E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>Жайылском</w:t>
      </w:r>
      <w:proofErr w:type="spellEnd"/>
      <w:r w:rsidR="00D3448E" w:rsidRPr="00D3448E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 xml:space="preserve"> районе</w:t>
      </w:r>
      <w:r w:rsidR="00D3448E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 xml:space="preserve"> Чуйской области (</w:t>
      </w:r>
      <w:r w:rsidR="00D3448E">
        <w:rPr>
          <w:rFonts w:ascii="Times New Roman" w:hAnsi="Times New Roman" w:cs="Times New Roman"/>
          <w:sz w:val="28"/>
        </w:rPr>
        <w:t>железнодорожная станция – «</w:t>
      </w:r>
      <w:r w:rsidR="00D3448E" w:rsidRPr="005039E4">
        <w:rPr>
          <w:rFonts w:ascii="Times New Roman" w:hAnsi="Times New Roman" w:cs="Times New Roman"/>
          <w:sz w:val="28"/>
          <w:szCs w:val="28"/>
        </w:rPr>
        <w:t>Кара-Балта</w:t>
      </w:r>
      <w:r w:rsidR="00D3448E">
        <w:rPr>
          <w:rFonts w:ascii="Times New Roman" w:hAnsi="Times New Roman" w:cs="Times New Roman"/>
          <w:sz w:val="28"/>
          <w:szCs w:val="28"/>
        </w:rPr>
        <w:t xml:space="preserve">»), </w:t>
      </w:r>
      <w:proofErr w:type="spellStart"/>
      <w:r w:rsidR="00D3448E" w:rsidRPr="00D3448E">
        <w:rPr>
          <w:rFonts w:ascii="Times New Roman" w:hAnsi="Times New Roman" w:cs="Times New Roman"/>
          <w:sz w:val="28"/>
        </w:rPr>
        <w:t>Аламудунском</w:t>
      </w:r>
      <w:proofErr w:type="spellEnd"/>
      <w:r w:rsidR="00D3448E" w:rsidRPr="00D3448E">
        <w:rPr>
          <w:rFonts w:ascii="Times New Roman" w:hAnsi="Times New Roman" w:cs="Times New Roman"/>
          <w:sz w:val="28"/>
        </w:rPr>
        <w:t xml:space="preserve"> районе Чуйской области</w:t>
      </w:r>
      <w:r w:rsidR="00D3448E">
        <w:rPr>
          <w:rFonts w:ascii="Times New Roman" w:hAnsi="Times New Roman" w:cs="Times New Roman"/>
          <w:sz w:val="28"/>
        </w:rPr>
        <w:t xml:space="preserve"> (железнодорожная станция – </w:t>
      </w:r>
      <w:r w:rsidR="00D3448E" w:rsidRPr="005039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3448E" w:rsidRPr="005039E4">
        <w:rPr>
          <w:rFonts w:ascii="Times New Roman" w:hAnsi="Times New Roman" w:cs="Times New Roman"/>
          <w:sz w:val="28"/>
          <w:szCs w:val="28"/>
        </w:rPr>
        <w:t>Аламедин</w:t>
      </w:r>
      <w:proofErr w:type="spellEnd"/>
      <w:r w:rsidR="00D3448E" w:rsidRPr="005039E4">
        <w:rPr>
          <w:rFonts w:ascii="Times New Roman" w:hAnsi="Times New Roman" w:cs="Times New Roman"/>
          <w:sz w:val="28"/>
          <w:szCs w:val="28"/>
        </w:rPr>
        <w:t>»</w:t>
      </w:r>
      <w:r w:rsidR="00D3448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98572F">
        <w:rPr>
          <w:rFonts w:ascii="Times New Roman" w:hAnsi="Times New Roman" w:cs="Times New Roman"/>
          <w:sz w:val="28"/>
          <w:szCs w:val="28"/>
        </w:rPr>
        <w:t>Карасуйск</w:t>
      </w:r>
      <w:r w:rsidR="001A0BC7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98572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A0BC7">
        <w:rPr>
          <w:rFonts w:ascii="Times New Roman" w:hAnsi="Times New Roman" w:cs="Times New Roman"/>
          <w:sz w:val="28"/>
          <w:szCs w:val="28"/>
        </w:rPr>
        <w:t>е</w:t>
      </w:r>
      <w:r w:rsidR="009857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72F"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 w:rsidR="0098572F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98572F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>(</w:t>
      </w:r>
      <w:r w:rsidR="0098572F">
        <w:rPr>
          <w:rFonts w:ascii="Times New Roman" w:hAnsi="Times New Roman" w:cs="Times New Roman"/>
          <w:sz w:val="28"/>
        </w:rPr>
        <w:t xml:space="preserve">железнодорожная станция – </w:t>
      </w:r>
      <w:r w:rsidR="0098572F" w:rsidRPr="005039E4">
        <w:rPr>
          <w:rFonts w:ascii="Times New Roman" w:hAnsi="Times New Roman" w:cs="Times New Roman"/>
          <w:sz w:val="28"/>
          <w:szCs w:val="28"/>
        </w:rPr>
        <w:t>«Кара-</w:t>
      </w:r>
      <w:proofErr w:type="spellStart"/>
      <w:r w:rsidR="0098572F" w:rsidRPr="005039E4">
        <w:rPr>
          <w:rFonts w:ascii="Times New Roman" w:hAnsi="Times New Roman" w:cs="Times New Roman"/>
          <w:sz w:val="28"/>
          <w:szCs w:val="28"/>
        </w:rPr>
        <w:t>Суу</w:t>
      </w:r>
      <w:proofErr w:type="spellEnd"/>
      <w:r w:rsidR="0098572F" w:rsidRPr="005039E4">
        <w:rPr>
          <w:rFonts w:ascii="Times New Roman" w:hAnsi="Times New Roman" w:cs="Times New Roman"/>
          <w:sz w:val="28"/>
          <w:szCs w:val="28"/>
        </w:rPr>
        <w:t>»</w:t>
      </w:r>
      <w:r w:rsidR="0098572F">
        <w:rPr>
          <w:rFonts w:ascii="Times New Roman" w:hAnsi="Times New Roman" w:cs="Times New Roman"/>
          <w:sz w:val="28"/>
          <w:szCs w:val="28"/>
        </w:rPr>
        <w:t xml:space="preserve">), город Бишкек </w:t>
      </w:r>
      <w:r w:rsidR="0098572F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>(</w:t>
      </w:r>
      <w:r w:rsidR="0098572F">
        <w:rPr>
          <w:rFonts w:ascii="Times New Roman" w:hAnsi="Times New Roman" w:cs="Times New Roman"/>
          <w:sz w:val="28"/>
        </w:rPr>
        <w:t xml:space="preserve">железнодорожная станция – </w:t>
      </w:r>
      <w:r w:rsidR="0098572F" w:rsidRPr="005039E4">
        <w:rPr>
          <w:rFonts w:ascii="Times New Roman" w:hAnsi="Times New Roman" w:cs="Times New Roman"/>
          <w:sz w:val="28"/>
          <w:szCs w:val="28"/>
        </w:rPr>
        <w:t>«Бишкек- 1»</w:t>
      </w:r>
      <w:r w:rsidR="0098572F">
        <w:rPr>
          <w:rFonts w:ascii="Times New Roman" w:hAnsi="Times New Roman" w:cs="Times New Roman"/>
          <w:sz w:val="28"/>
          <w:szCs w:val="28"/>
        </w:rPr>
        <w:t>), международный аэропорт «</w:t>
      </w:r>
      <w:proofErr w:type="spellStart"/>
      <w:r w:rsidR="0098572F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="0098572F">
        <w:rPr>
          <w:rFonts w:ascii="Times New Roman" w:hAnsi="Times New Roman" w:cs="Times New Roman"/>
          <w:sz w:val="28"/>
          <w:szCs w:val="28"/>
        </w:rPr>
        <w:t>», международный аэропорт «Ош»</w:t>
      </w:r>
      <w:r w:rsidR="008B00C0">
        <w:rPr>
          <w:rFonts w:ascii="Times New Roman" w:hAnsi="Times New Roman" w:cs="Times New Roman"/>
          <w:sz w:val="28"/>
          <w:szCs w:val="28"/>
        </w:rPr>
        <w:t>,</w:t>
      </w:r>
      <w:r w:rsidR="0098572F">
        <w:rPr>
          <w:rFonts w:ascii="Times New Roman" w:hAnsi="Times New Roman" w:cs="Times New Roman"/>
          <w:sz w:val="28"/>
          <w:szCs w:val="28"/>
        </w:rPr>
        <w:t>»</w:t>
      </w:r>
      <w:r w:rsidRPr="003F2489">
        <w:rPr>
          <w:rFonts w:ascii="Times New Roman" w:hAnsi="Times New Roman" w:cs="Times New Roman"/>
          <w:sz w:val="28"/>
        </w:rPr>
        <w:t>;</w:t>
      </w:r>
    </w:p>
    <w:p w:rsidR="007778EE" w:rsidRDefault="005E05F9" w:rsidP="00A150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</w:t>
      </w:r>
      <w:r w:rsidR="00A150CD">
        <w:rPr>
          <w:rFonts w:ascii="Times New Roman" w:hAnsi="Times New Roman" w:cs="Times New Roman"/>
          <w:sz w:val="28"/>
        </w:rPr>
        <w:t xml:space="preserve"> </w:t>
      </w:r>
      <w:r w:rsidR="00A150CD" w:rsidRPr="00A150CD">
        <w:rPr>
          <w:rFonts w:ascii="Times New Roman" w:hAnsi="Times New Roman" w:cs="Times New Roman"/>
          <w:sz w:val="28"/>
        </w:rPr>
        <w:t xml:space="preserve">в </w:t>
      </w:r>
      <w:hyperlink r:id="rId8" w:history="1">
        <w:r w:rsidR="00A150CD" w:rsidRPr="00A150CD">
          <w:rPr>
            <w:rStyle w:val="aa"/>
            <w:rFonts w:ascii="Times New Roman" w:hAnsi="Times New Roman" w:cs="Times New Roman"/>
            <w:color w:val="auto"/>
            <w:sz w:val="28"/>
            <w:u w:val="none"/>
          </w:rPr>
          <w:t>Порядке</w:t>
        </w:r>
      </w:hyperlink>
      <w:r w:rsidR="00A150CD" w:rsidRPr="00A150CD">
        <w:rPr>
          <w:rFonts w:ascii="Times New Roman" w:hAnsi="Times New Roman" w:cs="Times New Roman"/>
          <w:sz w:val="28"/>
        </w:rPr>
        <w:t xml:space="preserve"> обеспечения учета товаров в рамках торговли с государствами-членами Евразийского экономического союза (далее - ЕАЭС) при ввозе (импорте) в </w:t>
      </w:r>
      <w:proofErr w:type="spellStart"/>
      <w:r w:rsidR="00A150CD" w:rsidRPr="00A150CD">
        <w:rPr>
          <w:rFonts w:ascii="Times New Roman" w:hAnsi="Times New Roman" w:cs="Times New Roman"/>
          <w:sz w:val="28"/>
        </w:rPr>
        <w:t>Кыргызскую</w:t>
      </w:r>
      <w:proofErr w:type="spellEnd"/>
      <w:r w:rsidR="00A150CD" w:rsidRPr="00A150CD">
        <w:rPr>
          <w:rFonts w:ascii="Times New Roman" w:hAnsi="Times New Roman" w:cs="Times New Roman"/>
          <w:sz w:val="28"/>
        </w:rPr>
        <w:t xml:space="preserve"> Республику, утвержденном вышеуказанным </w:t>
      </w:r>
      <w:hyperlink r:id="rId9" w:history="1">
        <w:r w:rsidR="00A150CD" w:rsidRPr="00A150CD">
          <w:rPr>
            <w:rStyle w:val="aa"/>
            <w:rFonts w:ascii="Times New Roman" w:hAnsi="Times New Roman" w:cs="Times New Roman"/>
            <w:color w:val="auto"/>
            <w:sz w:val="28"/>
            <w:u w:val="none"/>
          </w:rPr>
          <w:t>постановлением</w:t>
        </w:r>
      </w:hyperlink>
      <w:r w:rsidR="00A150CD" w:rsidRPr="00A150CD">
        <w:rPr>
          <w:rFonts w:ascii="Times New Roman" w:hAnsi="Times New Roman" w:cs="Times New Roman"/>
          <w:sz w:val="28"/>
        </w:rPr>
        <w:t>:</w:t>
      </w:r>
    </w:p>
    <w:p w:rsidR="00E305C2" w:rsidRDefault="00E305C2" w:rsidP="00A150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8572F">
        <w:rPr>
          <w:rFonts w:ascii="Times New Roman" w:hAnsi="Times New Roman" w:cs="Times New Roman"/>
          <w:sz w:val="28"/>
        </w:rPr>
        <w:t xml:space="preserve">- абзац </w:t>
      </w:r>
      <w:r>
        <w:rPr>
          <w:rFonts w:ascii="Times New Roman" w:hAnsi="Times New Roman" w:cs="Times New Roman"/>
          <w:sz w:val="28"/>
        </w:rPr>
        <w:t>второй</w:t>
      </w:r>
      <w:r w:rsidRPr="0098572F">
        <w:rPr>
          <w:rFonts w:ascii="Times New Roman" w:hAnsi="Times New Roman" w:cs="Times New Roman"/>
          <w:sz w:val="28"/>
        </w:rPr>
        <w:t xml:space="preserve"> подпункта 2 пункта 1</w:t>
      </w:r>
      <w:r w:rsidRPr="00E305C2">
        <w:rPr>
          <w:rFonts w:ascii="Times New Roman" w:hAnsi="Times New Roman" w:cs="Times New Roman"/>
          <w:sz w:val="28"/>
        </w:rPr>
        <w:t xml:space="preserve"> </w:t>
      </w:r>
      <w:r w:rsidRPr="0098572F">
        <w:rPr>
          <w:rFonts w:ascii="Times New Roman" w:hAnsi="Times New Roman" w:cs="Times New Roman"/>
          <w:sz w:val="28"/>
        </w:rPr>
        <w:t>после слов</w:t>
      </w:r>
      <w:r>
        <w:rPr>
          <w:rFonts w:ascii="Times New Roman" w:hAnsi="Times New Roman" w:cs="Times New Roman"/>
          <w:sz w:val="28"/>
        </w:rPr>
        <w:t xml:space="preserve"> «</w:t>
      </w:r>
      <w:proofErr w:type="spellStart"/>
      <w:r w:rsidRPr="00E305C2">
        <w:rPr>
          <w:rFonts w:ascii="Times New Roman" w:hAnsi="Times New Roman" w:cs="Times New Roman"/>
          <w:sz w:val="28"/>
        </w:rPr>
        <w:t>Тюпском</w:t>
      </w:r>
      <w:proofErr w:type="spellEnd"/>
      <w:r w:rsidRPr="00E305C2">
        <w:rPr>
          <w:rFonts w:ascii="Times New Roman" w:hAnsi="Times New Roman" w:cs="Times New Roman"/>
          <w:sz w:val="28"/>
        </w:rPr>
        <w:t xml:space="preserve"> районе Иссык-Кульской области (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Pr="00E305C2">
        <w:rPr>
          <w:rFonts w:ascii="Times New Roman" w:hAnsi="Times New Roman" w:cs="Times New Roman"/>
          <w:sz w:val="28"/>
        </w:rPr>
        <w:t>Каркыра</w:t>
      </w:r>
      <w:proofErr w:type="spellEnd"/>
      <w:r w:rsidRPr="00E305C2">
        <w:rPr>
          <w:rFonts w:ascii="Times New Roman" w:hAnsi="Times New Roman" w:cs="Times New Roman"/>
          <w:sz w:val="28"/>
        </w:rPr>
        <w:t xml:space="preserve"> автодорожный</w:t>
      </w:r>
      <w:r>
        <w:rPr>
          <w:rFonts w:ascii="Times New Roman" w:hAnsi="Times New Roman" w:cs="Times New Roman"/>
          <w:sz w:val="28"/>
        </w:rPr>
        <w:t>»</w:t>
      </w:r>
      <w:r w:rsidRPr="00E305C2">
        <w:rPr>
          <w:rFonts w:ascii="Times New Roman" w:hAnsi="Times New Roman" w:cs="Times New Roman"/>
          <w:sz w:val="28"/>
        </w:rPr>
        <w:t>)</w:t>
      </w:r>
      <w:proofErr w:type="gramStart"/>
      <w:r w:rsidRPr="00E305C2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>»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98572F">
        <w:rPr>
          <w:rFonts w:ascii="Times New Roman" w:hAnsi="Times New Roman" w:cs="Times New Roman"/>
          <w:sz w:val="28"/>
        </w:rPr>
        <w:t>дополнить словами</w:t>
      </w:r>
      <w:r>
        <w:rPr>
          <w:rFonts w:ascii="Times New Roman" w:hAnsi="Times New Roman" w:cs="Times New Roman"/>
          <w:sz w:val="28"/>
        </w:rPr>
        <w:t xml:space="preserve"> «</w:t>
      </w:r>
      <w:r w:rsidRPr="00E305C2">
        <w:rPr>
          <w:rFonts w:ascii="Times New Roman" w:hAnsi="Times New Roman" w:cs="Times New Roman"/>
          <w:sz w:val="28"/>
        </w:rPr>
        <w:t>Кара-</w:t>
      </w:r>
      <w:proofErr w:type="spellStart"/>
      <w:r w:rsidRPr="00E305C2">
        <w:rPr>
          <w:rFonts w:ascii="Times New Roman" w:hAnsi="Times New Roman" w:cs="Times New Roman"/>
          <w:sz w:val="28"/>
        </w:rPr>
        <w:t>Бууринском</w:t>
      </w:r>
      <w:proofErr w:type="spellEnd"/>
      <w:r w:rsidRPr="00E305C2">
        <w:rPr>
          <w:rFonts w:ascii="Times New Roman" w:hAnsi="Times New Roman" w:cs="Times New Roman"/>
          <w:sz w:val="28"/>
        </w:rPr>
        <w:t xml:space="preserve"> районе </w:t>
      </w:r>
      <w:proofErr w:type="spellStart"/>
      <w:r w:rsidRPr="00E305C2">
        <w:rPr>
          <w:rFonts w:ascii="Times New Roman" w:hAnsi="Times New Roman" w:cs="Times New Roman"/>
          <w:sz w:val="28"/>
        </w:rPr>
        <w:t>Таласской</w:t>
      </w:r>
      <w:proofErr w:type="spellEnd"/>
      <w:r w:rsidRPr="00E305C2">
        <w:rPr>
          <w:rFonts w:ascii="Times New Roman" w:hAnsi="Times New Roman" w:cs="Times New Roman"/>
          <w:sz w:val="28"/>
        </w:rPr>
        <w:t xml:space="preserve"> области (железнодорожная станция </w:t>
      </w:r>
      <w:r>
        <w:rPr>
          <w:rFonts w:ascii="Times New Roman" w:hAnsi="Times New Roman" w:cs="Times New Roman"/>
          <w:sz w:val="28"/>
        </w:rPr>
        <w:t>–</w:t>
      </w:r>
      <w:r w:rsidRPr="00E305C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«</w:t>
      </w:r>
      <w:proofErr w:type="spellStart"/>
      <w:r w:rsidRPr="00E305C2">
        <w:rPr>
          <w:rFonts w:ascii="Times New Roman" w:hAnsi="Times New Roman" w:cs="Times New Roman"/>
          <w:sz w:val="28"/>
        </w:rPr>
        <w:t>Маймак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E305C2">
        <w:rPr>
          <w:rFonts w:ascii="Times New Roman" w:hAnsi="Times New Roman" w:cs="Times New Roman"/>
          <w:sz w:val="28"/>
        </w:rPr>
        <w:t>),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3448E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>Жайылском</w:t>
      </w:r>
      <w:proofErr w:type="spellEnd"/>
      <w:r w:rsidRPr="00D3448E"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 xml:space="preserve"> районе</w:t>
      </w:r>
      <w:r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 xml:space="preserve"> Чуйской области (</w:t>
      </w:r>
      <w:r>
        <w:rPr>
          <w:rFonts w:ascii="Times New Roman" w:hAnsi="Times New Roman" w:cs="Times New Roman"/>
          <w:sz w:val="28"/>
        </w:rPr>
        <w:t xml:space="preserve">железнодорожная </w:t>
      </w:r>
      <w:r>
        <w:rPr>
          <w:rFonts w:ascii="Times New Roman" w:hAnsi="Times New Roman" w:cs="Times New Roman"/>
          <w:sz w:val="28"/>
        </w:rPr>
        <w:lastRenderedPageBreak/>
        <w:t>станция – «</w:t>
      </w:r>
      <w:r w:rsidRPr="005039E4">
        <w:rPr>
          <w:rFonts w:ascii="Times New Roman" w:hAnsi="Times New Roman" w:cs="Times New Roman"/>
          <w:sz w:val="28"/>
          <w:szCs w:val="28"/>
        </w:rPr>
        <w:t>Кара-Балта</w:t>
      </w:r>
      <w:r>
        <w:rPr>
          <w:rFonts w:ascii="Times New Roman" w:hAnsi="Times New Roman" w:cs="Times New Roman"/>
          <w:sz w:val="28"/>
          <w:szCs w:val="28"/>
        </w:rPr>
        <w:t xml:space="preserve">»), </w:t>
      </w:r>
      <w:proofErr w:type="spellStart"/>
      <w:r w:rsidRPr="00D3448E">
        <w:rPr>
          <w:rFonts w:ascii="Times New Roman" w:hAnsi="Times New Roman" w:cs="Times New Roman"/>
          <w:sz w:val="28"/>
        </w:rPr>
        <w:t>Аламудунском</w:t>
      </w:r>
      <w:proofErr w:type="spellEnd"/>
      <w:r w:rsidRPr="00D3448E">
        <w:rPr>
          <w:rFonts w:ascii="Times New Roman" w:hAnsi="Times New Roman" w:cs="Times New Roman"/>
          <w:sz w:val="28"/>
        </w:rPr>
        <w:t xml:space="preserve"> районе Чуйской области</w:t>
      </w:r>
      <w:r>
        <w:rPr>
          <w:rFonts w:ascii="Times New Roman" w:hAnsi="Times New Roman" w:cs="Times New Roman"/>
          <w:sz w:val="28"/>
        </w:rPr>
        <w:t xml:space="preserve"> (железнодорожная станция – </w:t>
      </w:r>
      <w:r w:rsidRPr="005039E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039E4">
        <w:rPr>
          <w:rFonts w:ascii="Times New Roman" w:hAnsi="Times New Roman" w:cs="Times New Roman"/>
          <w:sz w:val="28"/>
          <w:szCs w:val="28"/>
        </w:rPr>
        <w:t>Аламедин</w:t>
      </w:r>
      <w:proofErr w:type="spellEnd"/>
      <w:r w:rsidRPr="005039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Карасуйском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</w:rPr>
        <w:t xml:space="preserve">железнодорожная станция – </w:t>
      </w:r>
      <w:r w:rsidRPr="005039E4">
        <w:rPr>
          <w:rFonts w:ascii="Times New Roman" w:hAnsi="Times New Roman" w:cs="Times New Roman"/>
          <w:sz w:val="28"/>
          <w:szCs w:val="28"/>
        </w:rPr>
        <w:t>«Кара-</w:t>
      </w:r>
      <w:proofErr w:type="spellStart"/>
      <w:r w:rsidRPr="005039E4">
        <w:rPr>
          <w:rFonts w:ascii="Times New Roman" w:hAnsi="Times New Roman" w:cs="Times New Roman"/>
          <w:sz w:val="28"/>
          <w:szCs w:val="28"/>
        </w:rPr>
        <w:t>Суу</w:t>
      </w:r>
      <w:proofErr w:type="spellEnd"/>
      <w:r w:rsidRPr="005039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), город Бишкек </w:t>
      </w:r>
      <w:r>
        <w:rPr>
          <w:rFonts w:ascii="Times New Roman" w:hAnsi="Times New Roman" w:cs="Times New Roman"/>
          <w:bCs/>
          <w:color w:val="202122"/>
          <w:sz w:val="28"/>
          <w:szCs w:val="21"/>
          <w:shd w:val="clear" w:color="auto" w:fill="FFFFFF"/>
        </w:rPr>
        <w:t>(</w:t>
      </w:r>
      <w:r>
        <w:rPr>
          <w:rFonts w:ascii="Times New Roman" w:hAnsi="Times New Roman" w:cs="Times New Roman"/>
          <w:sz w:val="28"/>
        </w:rPr>
        <w:t xml:space="preserve">железнодорожная станция – </w:t>
      </w:r>
      <w:r w:rsidRPr="005039E4">
        <w:rPr>
          <w:rFonts w:ascii="Times New Roman" w:hAnsi="Times New Roman" w:cs="Times New Roman"/>
          <w:sz w:val="28"/>
          <w:szCs w:val="28"/>
        </w:rPr>
        <w:t>«Бишкек- 1»</w:t>
      </w:r>
      <w:r>
        <w:rPr>
          <w:rFonts w:ascii="Times New Roman" w:hAnsi="Times New Roman" w:cs="Times New Roman"/>
          <w:sz w:val="28"/>
          <w:szCs w:val="28"/>
        </w:rPr>
        <w:t>), международный аэропорт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>
        <w:rPr>
          <w:rFonts w:ascii="Times New Roman" w:hAnsi="Times New Roman" w:cs="Times New Roman"/>
          <w:sz w:val="28"/>
          <w:szCs w:val="28"/>
        </w:rPr>
        <w:t>», международный аэропорт «Ош»</w:t>
      </w:r>
      <w:r w:rsidR="00DE06E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F2489">
        <w:rPr>
          <w:rFonts w:ascii="Times New Roman" w:hAnsi="Times New Roman" w:cs="Times New Roman"/>
          <w:sz w:val="28"/>
        </w:rPr>
        <w:t>;</w:t>
      </w:r>
    </w:p>
    <w:p w:rsidR="005E05F9" w:rsidRPr="005E05F9" w:rsidRDefault="0098572F" w:rsidP="00A150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</w:rPr>
      </w:pPr>
      <w:r w:rsidRPr="0098572F">
        <w:rPr>
          <w:rFonts w:ascii="Times New Roman" w:hAnsi="Times New Roman" w:cs="Times New Roman"/>
          <w:sz w:val="28"/>
        </w:rPr>
        <w:t xml:space="preserve">- абзац третий подпункта 2 пункта 1 </w:t>
      </w:r>
      <w:r w:rsidR="005E05F9" w:rsidRPr="005E05F9">
        <w:rPr>
          <w:rFonts w:ascii="Times New Roman" w:hAnsi="Times New Roman" w:cs="Times New Roman"/>
          <w:sz w:val="28"/>
        </w:rPr>
        <w:t xml:space="preserve">слова </w:t>
      </w:r>
      <w:r w:rsidR="005E05F9">
        <w:rPr>
          <w:rFonts w:ascii="Times New Roman" w:hAnsi="Times New Roman" w:cs="Times New Roman"/>
          <w:sz w:val="28"/>
        </w:rPr>
        <w:t>«</w:t>
      </w:r>
      <w:r w:rsidR="005E05F9" w:rsidRPr="005E05F9">
        <w:rPr>
          <w:rFonts w:ascii="Times New Roman" w:hAnsi="Times New Roman" w:cs="Times New Roman"/>
          <w:sz w:val="28"/>
        </w:rPr>
        <w:t>Кара-</w:t>
      </w:r>
      <w:proofErr w:type="spellStart"/>
      <w:r w:rsidR="005E05F9" w:rsidRPr="005E05F9">
        <w:rPr>
          <w:rFonts w:ascii="Times New Roman" w:hAnsi="Times New Roman" w:cs="Times New Roman"/>
          <w:sz w:val="28"/>
        </w:rPr>
        <w:t>Бууринском</w:t>
      </w:r>
      <w:proofErr w:type="spellEnd"/>
      <w:r w:rsidR="005E05F9" w:rsidRPr="005E05F9">
        <w:rPr>
          <w:rFonts w:ascii="Times New Roman" w:hAnsi="Times New Roman" w:cs="Times New Roman"/>
          <w:sz w:val="28"/>
        </w:rPr>
        <w:t xml:space="preserve"> районе </w:t>
      </w:r>
      <w:proofErr w:type="spellStart"/>
      <w:r w:rsidR="005E05F9" w:rsidRPr="005E05F9">
        <w:rPr>
          <w:rFonts w:ascii="Times New Roman" w:hAnsi="Times New Roman" w:cs="Times New Roman"/>
          <w:sz w:val="28"/>
        </w:rPr>
        <w:t>Таласской</w:t>
      </w:r>
      <w:proofErr w:type="spellEnd"/>
      <w:r w:rsidR="005E05F9" w:rsidRPr="005E05F9">
        <w:rPr>
          <w:rFonts w:ascii="Times New Roman" w:hAnsi="Times New Roman" w:cs="Times New Roman"/>
          <w:sz w:val="28"/>
        </w:rPr>
        <w:t xml:space="preserve"> области (железнодорожная станция </w:t>
      </w:r>
      <w:r w:rsidR="005E05F9">
        <w:rPr>
          <w:rFonts w:ascii="Times New Roman" w:hAnsi="Times New Roman" w:cs="Times New Roman"/>
          <w:sz w:val="28"/>
        </w:rPr>
        <w:t>–</w:t>
      </w:r>
      <w:r w:rsidR="005E05F9" w:rsidRPr="005E05F9">
        <w:rPr>
          <w:rFonts w:ascii="Times New Roman" w:hAnsi="Times New Roman" w:cs="Times New Roman"/>
          <w:sz w:val="28"/>
        </w:rPr>
        <w:t xml:space="preserve"> </w:t>
      </w:r>
      <w:r w:rsidR="005E05F9">
        <w:rPr>
          <w:rFonts w:ascii="Times New Roman" w:hAnsi="Times New Roman" w:cs="Times New Roman"/>
          <w:sz w:val="28"/>
        </w:rPr>
        <w:t>«</w:t>
      </w:r>
      <w:proofErr w:type="spellStart"/>
      <w:r w:rsidR="005E05F9" w:rsidRPr="005E05F9">
        <w:rPr>
          <w:rFonts w:ascii="Times New Roman" w:hAnsi="Times New Roman" w:cs="Times New Roman"/>
          <w:sz w:val="28"/>
        </w:rPr>
        <w:t>Маймак</w:t>
      </w:r>
      <w:proofErr w:type="spellEnd"/>
      <w:r w:rsidR="005E05F9">
        <w:rPr>
          <w:rFonts w:ascii="Times New Roman" w:hAnsi="Times New Roman" w:cs="Times New Roman"/>
          <w:sz w:val="28"/>
        </w:rPr>
        <w:t>»</w:t>
      </w:r>
      <w:r w:rsidR="005E05F9" w:rsidRPr="005E05F9">
        <w:rPr>
          <w:rFonts w:ascii="Times New Roman" w:hAnsi="Times New Roman" w:cs="Times New Roman"/>
          <w:sz w:val="28"/>
        </w:rPr>
        <w:t xml:space="preserve">), … </w:t>
      </w:r>
      <w:proofErr w:type="spellStart"/>
      <w:r w:rsidR="005E05F9" w:rsidRPr="005E05F9">
        <w:rPr>
          <w:rFonts w:ascii="Times New Roman" w:hAnsi="Times New Roman" w:cs="Times New Roman"/>
          <w:sz w:val="28"/>
        </w:rPr>
        <w:t>Ысык-Атинском</w:t>
      </w:r>
      <w:proofErr w:type="spellEnd"/>
      <w:r w:rsidR="005E05F9" w:rsidRPr="005E05F9">
        <w:rPr>
          <w:rFonts w:ascii="Times New Roman" w:hAnsi="Times New Roman" w:cs="Times New Roman"/>
          <w:sz w:val="28"/>
        </w:rPr>
        <w:t xml:space="preserve"> районе Чуйской области (</w:t>
      </w:r>
      <w:r w:rsidR="005E05F9">
        <w:rPr>
          <w:rFonts w:ascii="Times New Roman" w:hAnsi="Times New Roman" w:cs="Times New Roman"/>
          <w:sz w:val="28"/>
        </w:rPr>
        <w:t>«</w:t>
      </w:r>
      <w:r w:rsidR="005E05F9" w:rsidRPr="005E05F9">
        <w:rPr>
          <w:rFonts w:ascii="Times New Roman" w:hAnsi="Times New Roman" w:cs="Times New Roman"/>
          <w:sz w:val="28"/>
        </w:rPr>
        <w:t>Кен-</w:t>
      </w:r>
      <w:proofErr w:type="spellStart"/>
      <w:r w:rsidR="005E05F9" w:rsidRPr="005E05F9">
        <w:rPr>
          <w:rFonts w:ascii="Times New Roman" w:hAnsi="Times New Roman" w:cs="Times New Roman"/>
          <w:sz w:val="28"/>
        </w:rPr>
        <w:t>Булун</w:t>
      </w:r>
      <w:proofErr w:type="spellEnd"/>
      <w:r w:rsidR="005E05F9" w:rsidRPr="005E05F9">
        <w:rPr>
          <w:rFonts w:ascii="Times New Roman" w:hAnsi="Times New Roman" w:cs="Times New Roman"/>
          <w:sz w:val="28"/>
        </w:rPr>
        <w:t xml:space="preserve"> автодорожный</w:t>
      </w:r>
      <w:r w:rsidR="005E05F9">
        <w:rPr>
          <w:rFonts w:ascii="Times New Roman" w:hAnsi="Times New Roman" w:cs="Times New Roman"/>
          <w:sz w:val="28"/>
        </w:rPr>
        <w:t>»</w:t>
      </w:r>
      <w:r w:rsidR="005E05F9" w:rsidRPr="005E05F9">
        <w:rPr>
          <w:rFonts w:ascii="Times New Roman" w:hAnsi="Times New Roman" w:cs="Times New Roman"/>
          <w:sz w:val="28"/>
        </w:rPr>
        <w:t>), Чуйском районе Чуйской области (</w:t>
      </w:r>
      <w:r w:rsidR="005E05F9">
        <w:rPr>
          <w:rFonts w:ascii="Times New Roman" w:hAnsi="Times New Roman" w:cs="Times New Roman"/>
          <w:sz w:val="28"/>
        </w:rPr>
        <w:t>«</w:t>
      </w:r>
      <w:proofErr w:type="spellStart"/>
      <w:r w:rsidR="005E05F9" w:rsidRPr="005E05F9">
        <w:rPr>
          <w:rFonts w:ascii="Times New Roman" w:hAnsi="Times New Roman" w:cs="Times New Roman"/>
          <w:sz w:val="28"/>
        </w:rPr>
        <w:t>Токмок</w:t>
      </w:r>
      <w:proofErr w:type="spellEnd"/>
      <w:r w:rsidR="005E05F9" w:rsidRPr="005E05F9">
        <w:rPr>
          <w:rFonts w:ascii="Times New Roman" w:hAnsi="Times New Roman" w:cs="Times New Roman"/>
          <w:sz w:val="28"/>
        </w:rPr>
        <w:t xml:space="preserve"> автодорожный</w:t>
      </w:r>
      <w:r w:rsidR="005E05F9">
        <w:rPr>
          <w:rFonts w:ascii="Times New Roman" w:hAnsi="Times New Roman" w:cs="Times New Roman"/>
          <w:sz w:val="28"/>
        </w:rPr>
        <w:t>»</w:t>
      </w:r>
      <w:r w:rsidR="005E05F9" w:rsidRPr="005E05F9">
        <w:rPr>
          <w:rFonts w:ascii="Times New Roman" w:hAnsi="Times New Roman" w:cs="Times New Roman"/>
          <w:sz w:val="28"/>
        </w:rPr>
        <w:t xml:space="preserve">), </w:t>
      </w:r>
      <w:proofErr w:type="spellStart"/>
      <w:r w:rsidR="005E05F9" w:rsidRPr="005E05F9">
        <w:rPr>
          <w:rFonts w:ascii="Times New Roman" w:hAnsi="Times New Roman" w:cs="Times New Roman"/>
          <w:sz w:val="28"/>
        </w:rPr>
        <w:t>Тюпском</w:t>
      </w:r>
      <w:proofErr w:type="spellEnd"/>
      <w:r w:rsidR="005E05F9" w:rsidRPr="005E05F9">
        <w:rPr>
          <w:rFonts w:ascii="Times New Roman" w:hAnsi="Times New Roman" w:cs="Times New Roman"/>
          <w:sz w:val="28"/>
        </w:rPr>
        <w:t xml:space="preserve"> районе Иссык-Кульской области (</w:t>
      </w:r>
      <w:r w:rsidR="005E05F9">
        <w:rPr>
          <w:rFonts w:ascii="Times New Roman" w:hAnsi="Times New Roman" w:cs="Times New Roman"/>
          <w:sz w:val="28"/>
        </w:rPr>
        <w:t>«</w:t>
      </w:r>
      <w:proofErr w:type="spellStart"/>
      <w:r w:rsidR="005E05F9" w:rsidRPr="005E05F9">
        <w:rPr>
          <w:rFonts w:ascii="Times New Roman" w:hAnsi="Times New Roman" w:cs="Times New Roman"/>
          <w:sz w:val="28"/>
        </w:rPr>
        <w:t>Каркыра</w:t>
      </w:r>
      <w:proofErr w:type="spellEnd"/>
      <w:r w:rsidR="005E05F9" w:rsidRPr="005E05F9">
        <w:rPr>
          <w:rFonts w:ascii="Times New Roman" w:hAnsi="Times New Roman" w:cs="Times New Roman"/>
          <w:sz w:val="28"/>
        </w:rPr>
        <w:t xml:space="preserve"> автодорожный</w:t>
      </w:r>
      <w:r w:rsidR="005E05F9">
        <w:rPr>
          <w:rFonts w:ascii="Times New Roman" w:hAnsi="Times New Roman" w:cs="Times New Roman"/>
          <w:sz w:val="28"/>
        </w:rPr>
        <w:t>»</w:t>
      </w:r>
      <w:r w:rsidR="005E05F9" w:rsidRPr="005E05F9">
        <w:rPr>
          <w:rFonts w:ascii="Times New Roman" w:hAnsi="Times New Roman" w:cs="Times New Roman"/>
          <w:sz w:val="28"/>
        </w:rPr>
        <w:t>)</w:t>
      </w:r>
      <w:proofErr w:type="gramStart"/>
      <w:r w:rsidR="005E05F9" w:rsidRPr="005E05F9">
        <w:rPr>
          <w:rFonts w:ascii="Times New Roman" w:hAnsi="Times New Roman" w:cs="Times New Roman"/>
          <w:sz w:val="28"/>
        </w:rPr>
        <w:t>,</w:t>
      </w:r>
      <w:r w:rsidR="005E05F9">
        <w:rPr>
          <w:rFonts w:ascii="Times New Roman" w:hAnsi="Times New Roman" w:cs="Times New Roman"/>
          <w:sz w:val="28"/>
        </w:rPr>
        <w:t>»</w:t>
      </w:r>
      <w:proofErr w:type="gramEnd"/>
      <w:r w:rsidR="005E05F9" w:rsidRPr="005E05F9">
        <w:rPr>
          <w:rFonts w:ascii="Times New Roman" w:hAnsi="Times New Roman" w:cs="Times New Roman"/>
          <w:sz w:val="28"/>
        </w:rPr>
        <w:t xml:space="preserve"> исключить;</w:t>
      </w:r>
      <w:r w:rsidR="005E05F9" w:rsidRPr="005E05F9">
        <w:rPr>
          <w:rFonts w:ascii="Times New Roman" w:hAnsi="Times New Roman" w:cs="Times New Roman"/>
          <w:sz w:val="36"/>
        </w:rPr>
        <w:t xml:space="preserve"> </w:t>
      </w:r>
    </w:p>
    <w:p w:rsidR="00430017" w:rsidRDefault="00430017" w:rsidP="00430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7778EE" w:rsidRPr="00F50486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778EE" w:rsidRPr="00F50486">
        <w:rPr>
          <w:rFonts w:ascii="Times New Roman" w:hAnsi="Times New Roman" w:cs="Times New Roman"/>
          <w:sz w:val="28"/>
          <w:szCs w:val="28"/>
        </w:rPr>
        <w:t xml:space="preserve"> 2:</w:t>
      </w:r>
    </w:p>
    <w:p w:rsidR="00430017" w:rsidRDefault="00430017" w:rsidP="00430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подпункт 8 </w:t>
      </w:r>
      <w:r w:rsidRPr="009E38BD">
        <w:rPr>
          <w:rFonts w:ascii="Times New Roman" w:hAnsi="Times New Roman" w:cs="Times New Roman"/>
          <w:sz w:val="28"/>
        </w:rPr>
        <w:t xml:space="preserve">после слов </w:t>
      </w:r>
      <w:r w:rsidR="009E38BD">
        <w:rPr>
          <w:rFonts w:ascii="Times New Roman" w:hAnsi="Times New Roman" w:cs="Times New Roman"/>
          <w:sz w:val="28"/>
        </w:rPr>
        <w:t>«</w:t>
      </w:r>
      <w:r w:rsidRPr="009E38BD">
        <w:rPr>
          <w:rFonts w:ascii="Times New Roman" w:hAnsi="Times New Roman" w:cs="Times New Roman"/>
          <w:sz w:val="28"/>
        </w:rPr>
        <w:t>экономическими преступлениями</w:t>
      </w:r>
      <w:r w:rsidR="009E38BD">
        <w:rPr>
          <w:rFonts w:ascii="Times New Roman" w:hAnsi="Times New Roman" w:cs="Times New Roman"/>
          <w:sz w:val="28"/>
        </w:rPr>
        <w:t>»</w:t>
      </w:r>
      <w:r w:rsidRPr="009E38BD">
        <w:rPr>
          <w:rFonts w:ascii="Times New Roman" w:hAnsi="Times New Roman" w:cs="Times New Roman"/>
          <w:sz w:val="28"/>
        </w:rPr>
        <w:t xml:space="preserve"> дополнить словами </w:t>
      </w:r>
      <w:r w:rsidR="009E38BD">
        <w:rPr>
          <w:rFonts w:ascii="Times New Roman" w:hAnsi="Times New Roman" w:cs="Times New Roman"/>
          <w:sz w:val="28"/>
        </w:rPr>
        <w:t>«</w:t>
      </w:r>
      <w:r w:rsidR="00DE06E5">
        <w:rPr>
          <w:rFonts w:ascii="Times New Roman" w:hAnsi="Times New Roman" w:cs="Times New Roman"/>
          <w:sz w:val="28"/>
        </w:rPr>
        <w:t xml:space="preserve">, </w:t>
      </w:r>
      <w:r w:rsidR="009E38BD" w:rsidRPr="009E38BD">
        <w:rPr>
          <w:rFonts w:ascii="Times New Roman" w:hAnsi="Times New Roman" w:cs="Times New Roman"/>
          <w:sz w:val="28"/>
        </w:rPr>
        <w:t>уполномоченной организации в сфере перевозки и/или передачи товаров</w:t>
      </w:r>
      <w:r w:rsidR="009E38BD">
        <w:rPr>
          <w:rFonts w:ascii="Times New Roman" w:hAnsi="Times New Roman" w:cs="Times New Roman"/>
          <w:sz w:val="28"/>
        </w:rPr>
        <w:t>»</w:t>
      </w:r>
      <w:r w:rsidRPr="009E38BD">
        <w:rPr>
          <w:rFonts w:ascii="Times New Roman" w:hAnsi="Times New Roman" w:cs="Times New Roman"/>
          <w:sz w:val="28"/>
        </w:rPr>
        <w:t>;</w:t>
      </w:r>
    </w:p>
    <w:p w:rsidR="007778EE" w:rsidRPr="00F50486" w:rsidRDefault="007778EE" w:rsidP="00430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дополнить подпунктами следующего содержания:</w:t>
      </w:r>
    </w:p>
    <w:p w:rsidR="007778EE" w:rsidRPr="00F50486" w:rsidRDefault="007778EE" w:rsidP="0077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«13)</w:t>
      </w:r>
      <w:r w:rsidRPr="00F50486">
        <w:rPr>
          <w:rFonts w:ascii="Times New Roman" w:hAnsi="Times New Roman" w:cs="Times New Roman"/>
          <w:b/>
          <w:sz w:val="28"/>
          <w:szCs w:val="28"/>
        </w:rPr>
        <w:t xml:space="preserve"> Авиа накладная - </w:t>
      </w:r>
      <w:r w:rsidRPr="00F50486">
        <w:rPr>
          <w:rFonts w:ascii="Times New Roman" w:hAnsi="Times New Roman" w:cs="Times New Roman"/>
          <w:sz w:val="28"/>
          <w:szCs w:val="28"/>
        </w:rPr>
        <w:t xml:space="preserve">товаросопроводительный документ, подтверждающий международную </w:t>
      </w:r>
      <w:proofErr w:type="gramStart"/>
      <w:r w:rsidRPr="00F50486">
        <w:rPr>
          <w:rFonts w:ascii="Times New Roman" w:hAnsi="Times New Roman" w:cs="Times New Roman"/>
          <w:sz w:val="28"/>
          <w:szCs w:val="28"/>
        </w:rPr>
        <w:t>авиа перевозку</w:t>
      </w:r>
      <w:proofErr w:type="gramEnd"/>
      <w:r w:rsidRPr="00F50486">
        <w:rPr>
          <w:rFonts w:ascii="Times New Roman" w:hAnsi="Times New Roman" w:cs="Times New Roman"/>
          <w:sz w:val="28"/>
          <w:szCs w:val="28"/>
        </w:rPr>
        <w:t xml:space="preserve"> грузов и сведения о перевозимом товаре (грузе);</w:t>
      </w:r>
    </w:p>
    <w:p w:rsidR="007778EE" w:rsidRPr="00F50486" w:rsidRDefault="007778EE" w:rsidP="0077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14)</w:t>
      </w:r>
      <w:r w:rsidRPr="00F50486">
        <w:rPr>
          <w:rFonts w:ascii="Times New Roman" w:hAnsi="Times New Roman" w:cs="Times New Roman"/>
          <w:b/>
          <w:sz w:val="28"/>
          <w:szCs w:val="28"/>
        </w:rPr>
        <w:t xml:space="preserve"> Железнодорожная накладная</w:t>
      </w:r>
      <w:r w:rsidRPr="00F50486">
        <w:rPr>
          <w:rFonts w:ascii="Times New Roman" w:hAnsi="Times New Roman" w:cs="Times New Roman"/>
          <w:sz w:val="28"/>
          <w:szCs w:val="28"/>
        </w:rPr>
        <w:t xml:space="preserve"> – товаросопроводительный документ, подтверждающий международную железнодорожную перевозку грузов и сведения о перевозимом товаре (грузе);</w:t>
      </w:r>
    </w:p>
    <w:p w:rsidR="007778EE" w:rsidRPr="00F50486" w:rsidRDefault="007778EE" w:rsidP="0077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15)</w:t>
      </w:r>
      <w:r w:rsidRPr="00F50486">
        <w:rPr>
          <w:rFonts w:ascii="Times New Roman" w:hAnsi="Times New Roman" w:cs="Times New Roman"/>
          <w:b/>
          <w:sz w:val="28"/>
          <w:szCs w:val="28"/>
        </w:rPr>
        <w:t xml:space="preserve"> Журнал</w:t>
      </w:r>
      <w:r w:rsidRPr="00F50486">
        <w:rPr>
          <w:rFonts w:ascii="Times New Roman" w:hAnsi="Times New Roman" w:cs="Times New Roman"/>
          <w:sz w:val="28"/>
          <w:szCs w:val="28"/>
        </w:rPr>
        <w:t xml:space="preserve"> - Журнал учета перемещения грузов через государственную границу Кыргызской Республики при торговле с государствами-членами ЕАЭС;</w:t>
      </w:r>
    </w:p>
    <w:p w:rsidR="007778EE" w:rsidRPr="00F50486" w:rsidRDefault="007778EE" w:rsidP="0077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16)</w:t>
      </w:r>
      <w:r w:rsidRPr="00F50486">
        <w:rPr>
          <w:rFonts w:ascii="Times New Roman" w:hAnsi="Times New Roman" w:cs="Times New Roman"/>
          <w:b/>
          <w:sz w:val="28"/>
          <w:szCs w:val="28"/>
        </w:rPr>
        <w:t xml:space="preserve"> Сводный реестр</w:t>
      </w:r>
      <w:r w:rsidRPr="00F50486">
        <w:rPr>
          <w:rFonts w:ascii="Times New Roman" w:hAnsi="Times New Roman" w:cs="Times New Roman"/>
          <w:sz w:val="28"/>
          <w:szCs w:val="28"/>
        </w:rPr>
        <w:t xml:space="preserve"> – перечень записей идентичный записям Журнала.</w:t>
      </w:r>
    </w:p>
    <w:p w:rsidR="007778EE" w:rsidRPr="00F50486" w:rsidRDefault="007778EE" w:rsidP="007778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486">
        <w:rPr>
          <w:rFonts w:ascii="Times New Roman" w:hAnsi="Times New Roman" w:cs="Times New Roman"/>
          <w:sz w:val="28"/>
          <w:szCs w:val="28"/>
        </w:rPr>
        <w:t>17)</w:t>
      </w:r>
      <w:r w:rsidRPr="00F50486">
        <w:rPr>
          <w:rFonts w:ascii="Times New Roman" w:hAnsi="Times New Roman" w:cs="Times New Roman"/>
          <w:b/>
          <w:sz w:val="28"/>
          <w:szCs w:val="28"/>
        </w:rPr>
        <w:t xml:space="preserve"> Места приема-передачи грузов</w:t>
      </w:r>
      <w:r w:rsidRPr="00F50486">
        <w:rPr>
          <w:rFonts w:ascii="Times New Roman" w:hAnsi="Times New Roman" w:cs="Times New Roman"/>
          <w:sz w:val="28"/>
          <w:szCs w:val="28"/>
        </w:rPr>
        <w:t xml:space="preserve"> – склады, порта и другие объекты уполномоченной организации, а также ее подведомственные подразделения, в которых осуществляется прием и передача грузов</w:t>
      </w:r>
      <w:proofErr w:type="gramStart"/>
      <w:r w:rsidRPr="00F50486">
        <w:rPr>
          <w:rFonts w:ascii="Times New Roman" w:hAnsi="Times New Roman" w:cs="Times New Roman"/>
          <w:sz w:val="28"/>
          <w:szCs w:val="28"/>
        </w:rPr>
        <w:t>.</w:t>
      </w:r>
      <w:r w:rsidR="00430017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778EE" w:rsidRPr="00F50486" w:rsidRDefault="009E38BD" w:rsidP="0077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7778EE" w:rsidRPr="00F50486">
        <w:rPr>
          <w:rFonts w:ascii="Times New Roman" w:hAnsi="Times New Roman" w:cs="Times New Roman"/>
          <w:sz w:val="28"/>
          <w:szCs w:val="28"/>
        </w:rPr>
        <w:t>ополнить главой 5</w:t>
      </w:r>
      <w:r w:rsidR="003F2489" w:rsidRPr="003F248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7778EE" w:rsidRPr="00F5048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778EE" w:rsidRPr="00F50486" w:rsidRDefault="009E38BD" w:rsidP="007778E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778EE" w:rsidRPr="00F50486">
        <w:rPr>
          <w:rFonts w:ascii="Times New Roman" w:hAnsi="Times New Roman" w:cs="Times New Roman"/>
          <w:sz w:val="28"/>
          <w:szCs w:val="28"/>
        </w:rPr>
        <w:t>«</w:t>
      </w:r>
      <w:r w:rsidR="007778EE" w:rsidRPr="009E38BD">
        <w:rPr>
          <w:rFonts w:ascii="Times New Roman" w:hAnsi="Times New Roman" w:cs="Times New Roman"/>
          <w:b/>
          <w:sz w:val="28"/>
          <w:szCs w:val="28"/>
        </w:rPr>
        <w:t>5</w:t>
      </w:r>
      <w:r w:rsidR="003F2489" w:rsidRPr="003F2489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="007778EE" w:rsidRPr="009E38BD">
        <w:rPr>
          <w:rFonts w:ascii="Times New Roman" w:hAnsi="Times New Roman" w:cs="Times New Roman"/>
          <w:b/>
          <w:sz w:val="28"/>
          <w:szCs w:val="28"/>
        </w:rPr>
        <w:t>.</w:t>
      </w:r>
      <w:r w:rsidR="007778EE" w:rsidRPr="00F50486">
        <w:rPr>
          <w:rFonts w:ascii="Times New Roman" w:hAnsi="Times New Roman" w:cs="Times New Roman"/>
          <w:b/>
          <w:sz w:val="28"/>
          <w:szCs w:val="28"/>
        </w:rPr>
        <w:t xml:space="preserve"> Организация работы и порядок осуществления учета товаров на железнодорожных станциях</w:t>
      </w:r>
    </w:p>
    <w:p w:rsidR="007778EE" w:rsidRPr="00F50486" w:rsidRDefault="007778EE" w:rsidP="00777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51</w:t>
      </w:r>
      <w:r w:rsidR="003F2489" w:rsidRPr="003F248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50486">
        <w:rPr>
          <w:rFonts w:ascii="Times New Roman" w:hAnsi="Times New Roman" w:cs="Times New Roman"/>
          <w:sz w:val="28"/>
          <w:szCs w:val="28"/>
        </w:rPr>
        <w:t>. Осуществление учета товаров осуществляется в следующей последовательности:</w:t>
      </w:r>
    </w:p>
    <w:p w:rsidR="007778EE" w:rsidRPr="00F50486" w:rsidRDefault="007778EE" w:rsidP="007778EE">
      <w:pPr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сотрудники железнодорожной станции по завершению проверки соответствующих документов в соответствии с внутренним рабочим порядком, направляют товаросопроводительные документы сотруднику УГНС для прохождения дальнейших процедур учета товаров (в случае непредставления соответствующих товаросопроводительных документов сотрудники будут нести ответственность в соответствии с законодательством Кыргызской Республики).</w:t>
      </w:r>
    </w:p>
    <w:p w:rsidR="007778EE" w:rsidRPr="00F50486" w:rsidRDefault="007778EE" w:rsidP="007778EE">
      <w:pPr>
        <w:numPr>
          <w:ilvl w:val="0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обязан истребовать, получить у перевозчика товара (груза) следующие документы и совершить действия:</w:t>
      </w:r>
    </w:p>
    <w:p w:rsidR="007778EE" w:rsidRPr="00F50486" w:rsidRDefault="007778EE" w:rsidP="007778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50486">
        <w:rPr>
          <w:rFonts w:ascii="Times New Roman" w:hAnsi="Times New Roman" w:cs="Times New Roman"/>
          <w:sz w:val="28"/>
          <w:szCs w:val="28"/>
        </w:rPr>
        <w:tab/>
        <w:t>железнодорожную накладную и сличить их на предмет идентичности с другими товаросопроводительными документами;</w:t>
      </w:r>
    </w:p>
    <w:p w:rsidR="007778EE" w:rsidRPr="00F50486" w:rsidRDefault="007778EE" w:rsidP="007778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-</w:t>
      </w:r>
      <w:r w:rsidRPr="00F50486">
        <w:rPr>
          <w:rFonts w:ascii="Times New Roman" w:hAnsi="Times New Roman" w:cs="Times New Roman"/>
          <w:sz w:val="28"/>
          <w:szCs w:val="28"/>
        </w:rPr>
        <w:tab/>
        <w:t xml:space="preserve">проверить регистрацию налогоплательщика в информационной системе </w:t>
      </w:r>
      <w:r w:rsidR="00D744B9">
        <w:rPr>
          <w:rFonts w:ascii="Times New Roman" w:hAnsi="Times New Roman" w:cs="Times New Roman"/>
          <w:sz w:val="28"/>
          <w:szCs w:val="28"/>
        </w:rPr>
        <w:t>налоговой службы</w:t>
      </w:r>
      <w:r w:rsidRPr="00F50486">
        <w:rPr>
          <w:rFonts w:ascii="Times New Roman" w:hAnsi="Times New Roman" w:cs="Times New Roman"/>
          <w:sz w:val="28"/>
          <w:szCs w:val="28"/>
        </w:rPr>
        <w:t>.</w:t>
      </w:r>
    </w:p>
    <w:p w:rsidR="007778EE" w:rsidRPr="00F50486" w:rsidRDefault="007778EE" w:rsidP="007778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486">
        <w:rPr>
          <w:rFonts w:ascii="Times New Roman" w:hAnsi="Times New Roman" w:cs="Times New Roman"/>
          <w:sz w:val="28"/>
          <w:szCs w:val="28"/>
        </w:rPr>
        <w:t>3) При импорте товаров из Республики Казахстан, включенных в Перечень товаров, в отношении которых Республикой Казахстан в соответствии с 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ЕАЭС, учет товаров осуществляется в соответствии с пунктом 6 настоящего Порядка.»;</w:t>
      </w:r>
      <w:proofErr w:type="gramEnd"/>
    </w:p>
    <w:p w:rsidR="007778EE" w:rsidRPr="00F50486" w:rsidRDefault="007778EE" w:rsidP="007778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4) В случае транзитной перевозки товара (груза),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обязан истребовать и получить у перевозчика товара (груза) оригинал транзитной декларац</w:t>
      </w:r>
      <w:proofErr w:type="gramStart"/>
      <w:r w:rsidRPr="00F50486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F50486">
        <w:rPr>
          <w:rFonts w:ascii="Times New Roman" w:hAnsi="Times New Roman" w:cs="Times New Roman"/>
          <w:sz w:val="28"/>
          <w:szCs w:val="28"/>
        </w:rPr>
        <w:t xml:space="preserve"> копию.</w:t>
      </w:r>
    </w:p>
    <w:p w:rsidR="007778EE" w:rsidRPr="00F50486" w:rsidRDefault="007778EE" w:rsidP="007778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5) После получения документов,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должен провести осмотр вагонов на предмет соответствия с товаросопроводительными документами (в случае</w:t>
      </w:r>
      <w:r w:rsidR="00D744B9">
        <w:rPr>
          <w:rFonts w:ascii="Times New Roman" w:hAnsi="Times New Roman" w:cs="Times New Roman"/>
          <w:sz w:val="28"/>
          <w:szCs w:val="28"/>
        </w:rPr>
        <w:t>,</w:t>
      </w:r>
      <w:r w:rsidRPr="00F50486">
        <w:rPr>
          <w:rFonts w:ascii="Times New Roman" w:hAnsi="Times New Roman" w:cs="Times New Roman"/>
          <w:sz w:val="28"/>
          <w:szCs w:val="28"/>
        </w:rPr>
        <w:t xml:space="preserve"> если  </w:t>
      </w:r>
      <w:proofErr w:type="gramStart"/>
      <w:r w:rsidRPr="00F50486">
        <w:rPr>
          <w:rFonts w:ascii="Times New Roman" w:hAnsi="Times New Roman" w:cs="Times New Roman"/>
          <w:sz w:val="28"/>
          <w:szCs w:val="28"/>
        </w:rPr>
        <w:t xml:space="preserve">установлена пломба экспортером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по мере необходимости имеет</w:t>
      </w:r>
      <w:proofErr w:type="gramEnd"/>
      <w:r w:rsidRPr="00F50486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распломбирование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 xml:space="preserve">)». </w:t>
      </w:r>
    </w:p>
    <w:p w:rsidR="007778EE" w:rsidRPr="00F50486" w:rsidRDefault="007778EE" w:rsidP="007778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распломбировки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 xml:space="preserve"> сотрудник пункта учета товаров заполняет «Акт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распломбировки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 xml:space="preserve">» в двух экземплярах, после чего один экземпляр предоставляет импортеру либо его представителю. </w:t>
      </w:r>
    </w:p>
    <w:p w:rsidR="007778EE" w:rsidRPr="00F50486" w:rsidRDefault="007778EE" w:rsidP="007778EE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6)</w:t>
      </w:r>
      <w:r w:rsidRPr="00F50486">
        <w:rPr>
          <w:rFonts w:ascii="Times New Roman" w:hAnsi="Times New Roman" w:cs="Times New Roman"/>
          <w:sz w:val="28"/>
          <w:szCs w:val="28"/>
        </w:rPr>
        <w:tab/>
        <w:t xml:space="preserve">В случае, если вместо налогоплательщика, товар импортирует налоговый представитель, то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обязан истребовать и получить доверенность, выданную налогоплательщиком налоговому представителю либо гражданско-правовой договор, заключаемый между налогоплательщиком и налоговым представителем».</w:t>
      </w:r>
    </w:p>
    <w:p w:rsidR="007778EE" w:rsidRPr="00F50486" w:rsidRDefault="007778EE" w:rsidP="007778EE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В случае соответствия показателей, указанных в товаросопроводительных документах с показателями железнодорожной накладной,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проставляет штамп на 2-х экземплярах железнодорожной накладной, с указанием на них даты ввоза товара (груза) и один экземпляр возвращает перевозчику, а второй оставляет у себя для осуществления регистрации.</w:t>
      </w:r>
    </w:p>
    <w:p w:rsidR="007778EE" w:rsidRPr="00F50486" w:rsidRDefault="007778EE" w:rsidP="007778EE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В случае:</w:t>
      </w:r>
    </w:p>
    <w:p w:rsidR="007778EE" w:rsidRPr="00F50486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а)</w:t>
      </w:r>
      <w:r w:rsidRPr="00F50486">
        <w:rPr>
          <w:rFonts w:ascii="Times New Roman" w:hAnsi="Times New Roman" w:cs="Times New Roman"/>
          <w:sz w:val="28"/>
          <w:szCs w:val="28"/>
        </w:rPr>
        <w:tab/>
        <w:t xml:space="preserve">несоответствия наименования и/или объема товара (груза), указанного в железнодорожной накладной или транзитной декларации, с фактическим наименованием и/или объемом ввозимого товара (груза) </w:t>
      </w:r>
      <w:proofErr w:type="gramStart"/>
      <w:r w:rsidRPr="00F50486">
        <w:rPr>
          <w:rFonts w:ascii="Times New Roman" w:hAnsi="Times New Roman" w:cs="Times New Roman"/>
          <w:sz w:val="28"/>
          <w:szCs w:val="28"/>
        </w:rPr>
        <w:t>согласно осмотра</w:t>
      </w:r>
      <w:proofErr w:type="gramEnd"/>
      <w:r w:rsidRPr="00F50486">
        <w:rPr>
          <w:rFonts w:ascii="Times New Roman" w:hAnsi="Times New Roman" w:cs="Times New Roman"/>
          <w:sz w:val="28"/>
          <w:szCs w:val="28"/>
        </w:rPr>
        <w:t xml:space="preserve"> железнодорожного транспорта сотрудником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>;</w:t>
      </w:r>
    </w:p>
    <w:p w:rsidR="007778EE" w:rsidRPr="00F50486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б)</w:t>
      </w:r>
      <w:r w:rsidRPr="00F50486">
        <w:rPr>
          <w:rFonts w:ascii="Times New Roman" w:hAnsi="Times New Roman" w:cs="Times New Roman"/>
          <w:sz w:val="28"/>
          <w:szCs w:val="28"/>
        </w:rPr>
        <w:tab/>
        <w:t>ненадлежащего заполнения железнодорожной накладной и/или отсутствия налоговой регистрации;</w:t>
      </w:r>
    </w:p>
    <w:p w:rsidR="00367208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г)</w:t>
      </w:r>
      <w:r w:rsidRPr="00F50486">
        <w:rPr>
          <w:rFonts w:ascii="Times New Roman" w:hAnsi="Times New Roman" w:cs="Times New Roman"/>
          <w:sz w:val="28"/>
          <w:szCs w:val="28"/>
        </w:rPr>
        <w:tab/>
        <w:t xml:space="preserve">отсутствия соответствующих товаросопроводительных документов,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="00367208">
        <w:rPr>
          <w:rFonts w:ascii="Times New Roman" w:hAnsi="Times New Roman" w:cs="Times New Roman"/>
          <w:sz w:val="28"/>
          <w:szCs w:val="28"/>
        </w:rPr>
        <w:t>;</w:t>
      </w:r>
      <w:r w:rsidRPr="00F50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A83" w:rsidRPr="00D744B9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lastRenderedPageBreak/>
        <w:t xml:space="preserve">незамедлительно информирует об этом ответственного должностного лица </w:t>
      </w:r>
      <w:r w:rsidR="00D744B9" w:rsidRPr="00D744B9">
        <w:rPr>
          <w:rFonts w:ascii="Times New Roman" w:hAnsi="Times New Roman" w:cs="Times New Roman"/>
          <w:sz w:val="28"/>
        </w:rPr>
        <w:t xml:space="preserve">Государственной службы по борьбе с экономическими преступлениями при Правительстве </w:t>
      </w:r>
      <w:proofErr w:type="spellStart"/>
      <w:r w:rsidR="00D744B9" w:rsidRPr="00D744B9">
        <w:rPr>
          <w:rFonts w:ascii="Times New Roman" w:hAnsi="Times New Roman" w:cs="Times New Roman"/>
          <w:sz w:val="28"/>
        </w:rPr>
        <w:t>Кыргызской</w:t>
      </w:r>
      <w:proofErr w:type="spellEnd"/>
      <w:r w:rsidR="00D744B9" w:rsidRPr="00D744B9">
        <w:rPr>
          <w:rFonts w:ascii="Times New Roman" w:hAnsi="Times New Roman" w:cs="Times New Roman"/>
          <w:sz w:val="28"/>
        </w:rPr>
        <w:t xml:space="preserve"> Республики</w:t>
      </w:r>
      <w:r w:rsidRPr="00D744B9">
        <w:rPr>
          <w:rFonts w:ascii="Times New Roman" w:hAnsi="Times New Roman" w:cs="Times New Roman"/>
          <w:sz w:val="36"/>
          <w:szCs w:val="28"/>
        </w:rPr>
        <w:t xml:space="preserve"> </w:t>
      </w:r>
      <w:r w:rsidRPr="00F50486">
        <w:rPr>
          <w:rFonts w:ascii="Times New Roman" w:hAnsi="Times New Roman" w:cs="Times New Roman"/>
          <w:sz w:val="28"/>
          <w:szCs w:val="28"/>
        </w:rPr>
        <w:t xml:space="preserve">соответствующей мобильной группы и </w:t>
      </w:r>
      <w:r w:rsidRPr="00B94A83">
        <w:rPr>
          <w:rFonts w:ascii="Times New Roman" w:hAnsi="Times New Roman" w:cs="Times New Roman"/>
          <w:sz w:val="28"/>
          <w:szCs w:val="28"/>
        </w:rPr>
        <w:t>производит запись в журнале учета передачи информации, а имеющиеся документы оставляет у себя для передачи представителю мобильной группы.</w:t>
      </w:r>
      <w:r w:rsidRPr="00F50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8EE" w:rsidRPr="00F50486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В условиях невозможности информирования через пункт учета товаров,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осуществляет информирование соответствующей мобильной группы по линии оперативно-дежурных служб </w:t>
      </w:r>
      <w:r w:rsidR="00D744B9" w:rsidRPr="00D744B9">
        <w:rPr>
          <w:rFonts w:ascii="Times New Roman" w:hAnsi="Times New Roman" w:cs="Times New Roman"/>
          <w:sz w:val="28"/>
        </w:rPr>
        <w:t xml:space="preserve">Государственной службы по борьбе с экономическими преступлениями при Правительстве </w:t>
      </w:r>
      <w:proofErr w:type="spellStart"/>
      <w:r w:rsidR="00D744B9" w:rsidRPr="00D744B9">
        <w:rPr>
          <w:rFonts w:ascii="Times New Roman" w:hAnsi="Times New Roman" w:cs="Times New Roman"/>
          <w:sz w:val="28"/>
        </w:rPr>
        <w:t>Кыргызской</w:t>
      </w:r>
      <w:proofErr w:type="spellEnd"/>
      <w:r w:rsidR="00D744B9" w:rsidRPr="00D744B9">
        <w:rPr>
          <w:rFonts w:ascii="Times New Roman" w:hAnsi="Times New Roman" w:cs="Times New Roman"/>
          <w:sz w:val="28"/>
        </w:rPr>
        <w:t xml:space="preserve"> Республики</w:t>
      </w:r>
      <w:r w:rsidRPr="00F50486">
        <w:rPr>
          <w:rFonts w:ascii="Times New Roman" w:hAnsi="Times New Roman" w:cs="Times New Roman"/>
          <w:sz w:val="28"/>
          <w:szCs w:val="28"/>
        </w:rPr>
        <w:t xml:space="preserve"> и/или </w:t>
      </w:r>
      <w:r w:rsidR="00D744B9">
        <w:rPr>
          <w:rFonts w:ascii="Times New Roman" w:hAnsi="Times New Roman" w:cs="Times New Roman"/>
          <w:sz w:val="28"/>
          <w:szCs w:val="28"/>
        </w:rPr>
        <w:t xml:space="preserve">Министерства внутренних дел </w:t>
      </w:r>
      <w:proofErr w:type="spellStart"/>
      <w:r w:rsidR="00D744B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744B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F50486">
        <w:rPr>
          <w:rFonts w:ascii="Times New Roman" w:hAnsi="Times New Roman" w:cs="Times New Roman"/>
          <w:sz w:val="28"/>
          <w:szCs w:val="28"/>
        </w:rPr>
        <w:t xml:space="preserve">. По прибытию представителя мобильной группы,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передает ему имеющиеся документы, для дальнейшего принятия соответствующих мер.</w:t>
      </w:r>
    </w:p>
    <w:p w:rsidR="007778EE" w:rsidRPr="00F50486" w:rsidRDefault="007778EE" w:rsidP="007778EE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По мере получения от перевозчика товара (груза) второго экземпляра железнодорожной накладной, копии транзитной декларации,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осуществляет ввод соответствующих данных в информационную базу налоговой службы. </w:t>
      </w:r>
    </w:p>
    <w:p w:rsidR="007778EE" w:rsidRPr="00F50486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В случае отсутствия возможности ввода данных в информационную базу налоговой службы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производит соответствующую запись в журнале учета железнодорожных накладных, транзитных деклараций. По мере возобновления функционирования информационной базы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обязан незамедлительно произвести ввод данных из журнала в информационную базу налоговой службы.</w:t>
      </w:r>
    </w:p>
    <w:p w:rsidR="007778EE" w:rsidRPr="00F50486" w:rsidRDefault="007778EE" w:rsidP="007778EE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обеспечивает хранение полученных вторых экземпляров железнодорожной накладной, копии транзитной декларации.</w:t>
      </w:r>
    </w:p>
    <w:p w:rsidR="007778EE" w:rsidRPr="00CE7186" w:rsidRDefault="007778EE" w:rsidP="00CE71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          11) Ответственность за организацию работы пунктов возлагается на руководителя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и руководство</w:t>
      </w:r>
      <w:r w:rsidRPr="00F50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94A83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</w:t>
      </w:r>
      <w:r w:rsidR="00B94A83" w:rsidRPr="00B94A83">
        <w:rPr>
          <w:rFonts w:ascii="Times New Roman" w:hAnsi="Times New Roman" w:cs="Times New Roman"/>
          <w:sz w:val="28"/>
          <w:szCs w:val="28"/>
          <w:shd w:val="clear" w:color="auto" w:fill="FFFFFF"/>
        </w:rPr>
        <w:t>ой</w:t>
      </w:r>
      <w:r w:rsidRPr="00B94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организации</w:t>
      </w:r>
      <w:r w:rsidR="00B94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94A83" w:rsidRPr="009E38BD">
        <w:rPr>
          <w:rFonts w:ascii="Times New Roman" w:hAnsi="Times New Roman" w:cs="Times New Roman"/>
          <w:sz w:val="28"/>
        </w:rPr>
        <w:t>в сфере перевозки и/или передачи товаров</w:t>
      </w:r>
      <w:r w:rsidRPr="00F50486">
        <w:rPr>
          <w:rFonts w:ascii="Times New Roman" w:hAnsi="Times New Roman" w:cs="Times New Roman"/>
          <w:sz w:val="28"/>
          <w:szCs w:val="28"/>
        </w:rPr>
        <w:t>, в ра</w:t>
      </w:r>
      <w:r w:rsidR="00B94A83">
        <w:rPr>
          <w:rFonts w:ascii="Times New Roman" w:hAnsi="Times New Roman" w:cs="Times New Roman"/>
          <w:sz w:val="28"/>
          <w:szCs w:val="28"/>
        </w:rPr>
        <w:t>мках осуществляемых ими функций</w:t>
      </w:r>
      <w:proofErr w:type="gramStart"/>
      <w:r w:rsidR="00B94A83">
        <w:rPr>
          <w:rFonts w:ascii="Times New Roman" w:hAnsi="Times New Roman" w:cs="Times New Roman"/>
          <w:sz w:val="28"/>
          <w:szCs w:val="28"/>
        </w:rPr>
        <w:t>.</w:t>
      </w:r>
      <w:r w:rsidR="00CE7186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7778EE" w:rsidRPr="00F50486" w:rsidRDefault="00B94A83" w:rsidP="0077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7778EE" w:rsidRPr="00F50486">
        <w:rPr>
          <w:rFonts w:ascii="Times New Roman" w:hAnsi="Times New Roman" w:cs="Times New Roman"/>
          <w:sz w:val="28"/>
          <w:szCs w:val="28"/>
        </w:rPr>
        <w:t>ополнить главой 5</w:t>
      </w:r>
      <w:r w:rsidR="003F248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8EE" w:rsidRPr="00F50486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7778EE" w:rsidRPr="00F50486" w:rsidRDefault="007778EE" w:rsidP="007778E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«</w:t>
      </w:r>
      <w:r w:rsidRPr="00CE7186">
        <w:rPr>
          <w:rFonts w:ascii="Times New Roman" w:hAnsi="Times New Roman" w:cs="Times New Roman"/>
          <w:b/>
          <w:sz w:val="28"/>
          <w:szCs w:val="28"/>
        </w:rPr>
        <w:t>5</w:t>
      </w:r>
      <w:r w:rsidR="003F2489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CE7186">
        <w:rPr>
          <w:rFonts w:ascii="Times New Roman" w:hAnsi="Times New Roman" w:cs="Times New Roman"/>
          <w:b/>
          <w:sz w:val="28"/>
          <w:szCs w:val="28"/>
        </w:rPr>
        <w:t>.</w:t>
      </w:r>
      <w:r w:rsidRPr="00F50486">
        <w:rPr>
          <w:rFonts w:ascii="Times New Roman" w:hAnsi="Times New Roman" w:cs="Times New Roman"/>
          <w:b/>
          <w:sz w:val="28"/>
          <w:szCs w:val="28"/>
        </w:rPr>
        <w:t xml:space="preserve"> Организация работы и порядок осуществления учета товаров в аэропортах</w:t>
      </w:r>
    </w:p>
    <w:p w:rsidR="00CE7186" w:rsidRDefault="007778EE" w:rsidP="00CE7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186">
        <w:rPr>
          <w:rFonts w:ascii="Times New Roman" w:hAnsi="Times New Roman" w:cs="Times New Roman"/>
          <w:sz w:val="28"/>
          <w:szCs w:val="28"/>
        </w:rPr>
        <w:t>51</w:t>
      </w:r>
      <w:r w:rsidR="003F248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E7186">
        <w:rPr>
          <w:rFonts w:ascii="Times New Roman" w:hAnsi="Times New Roman" w:cs="Times New Roman"/>
          <w:sz w:val="28"/>
          <w:szCs w:val="28"/>
        </w:rPr>
        <w:t>.</w:t>
      </w:r>
      <w:r w:rsidRPr="00F50486">
        <w:rPr>
          <w:rFonts w:ascii="Times New Roman" w:hAnsi="Times New Roman" w:cs="Times New Roman"/>
          <w:sz w:val="28"/>
          <w:szCs w:val="28"/>
        </w:rPr>
        <w:t xml:space="preserve"> Учет товаров осуществляется в следующей последовательности:</w:t>
      </w:r>
    </w:p>
    <w:p w:rsidR="007778EE" w:rsidRPr="00F50486" w:rsidRDefault="007778EE" w:rsidP="00CE7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1) </w:t>
      </w:r>
      <w:r w:rsidRPr="00B94A83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B94A83" w:rsidRPr="00B94A83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уполномоченной организации</w:t>
      </w:r>
      <w:r w:rsidR="00B94A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94A83" w:rsidRPr="009E38BD">
        <w:rPr>
          <w:rFonts w:ascii="Times New Roman" w:hAnsi="Times New Roman" w:cs="Times New Roman"/>
          <w:sz w:val="28"/>
        </w:rPr>
        <w:t>в сфере перевозки и/или передачи товаров</w:t>
      </w:r>
      <w:r w:rsidRPr="00F5048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50486">
        <w:rPr>
          <w:rFonts w:ascii="Times New Roman" w:hAnsi="Times New Roman" w:cs="Times New Roman"/>
          <w:sz w:val="28"/>
          <w:szCs w:val="28"/>
        </w:rPr>
        <w:t xml:space="preserve">по завершению проверки соответствующих документов в соответствии с внутренним рабочим порядком, направляют товаросопроводительные документы сотруднику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для прохождения дальнейших процедур учета товаров (в случае непредставления соответствующих товаросопроводительных документов </w:t>
      </w:r>
      <w:r w:rsidRPr="00F50486">
        <w:rPr>
          <w:rFonts w:ascii="Times New Roman" w:hAnsi="Times New Roman" w:cs="Times New Roman"/>
          <w:sz w:val="28"/>
          <w:szCs w:val="28"/>
        </w:rPr>
        <w:lastRenderedPageBreak/>
        <w:t>сотрудники будут нести ответственность в соответствии с законодательством Кыргызской Республики).</w:t>
      </w:r>
    </w:p>
    <w:p w:rsidR="007778EE" w:rsidRPr="00F50486" w:rsidRDefault="007778EE" w:rsidP="007778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обязан истребовать, получить у перевозчика товара (груза) следующие документы и совершить действия:</w:t>
      </w:r>
    </w:p>
    <w:p w:rsidR="007778EE" w:rsidRPr="00F50486" w:rsidRDefault="007778EE" w:rsidP="007778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-</w:t>
      </w:r>
      <w:r w:rsidRPr="00F50486">
        <w:rPr>
          <w:rFonts w:ascii="Times New Roman" w:hAnsi="Times New Roman" w:cs="Times New Roman"/>
          <w:sz w:val="28"/>
          <w:szCs w:val="28"/>
        </w:rPr>
        <w:tab/>
        <w:t>авиа накладную и сличить их на предмет идентичности с другими товаросопроводительными документами;</w:t>
      </w:r>
    </w:p>
    <w:p w:rsidR="007778EE" w:rsidRPr="00F50486" w:rsidRDefault="007778EE" w:rsidP="007778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-</w:t>
      </w:r>
      <w:r w:rsidRPr="00F50486">
        <w:rPr>
          <w:rFonts w:ascii="Times New Roman" w:hAnsi="Times New Roman" w:cs="Times New Roman"/>
          <w:sz w:val="28"/>
          <w:szCs w:val="28"/>
        </w:rPr>
        <w:tab/>
        <w:t xml:space="preserve">проверить регистрацию налогоплательщика в информационной системе </w:t>
      </w:r>
      <w:r w:rsidR="00D744B9">
        <w:rPr>
          <w:rFonts w:ascii="Times New Roman" w:hAnsi="Times New Roman" w:cs="Times New Roman"/>
          <w:sz w:val="28"/>
          <w:szCs w:val="28"/>
        </w:rPr>
        <w:t>налоговой службы</w:t>
      </w:r>
      <w:r w:rsidRPr="00F50486">
        <w:rPr>
          <w:rFonts w:ascii="Times New Roman" w:hAnsi="Times New Roman" w:cs="Times New Roman"/>
          <w:sz w:val="28"/>
          <w:szCs w:val="28"/>
        </w:rPr>
        <w:t>.</w:t>
      </w:r>
    </w:p>
    <w:p w:rsidR="007778EE" w:rsidRPr="00F50486" w:rsidRDefault="007778EE" w:rsidP="007778E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486">
        <w:rPr>
          <w:rFonts w:ascii="Times New Roman" w:hAnsi="Times New Roman" w:cs="Times New Roman"/>
          <w:sz w:val="28"/>
          <w:szCs w:val="28"/>
        </w:rPr>
        <w:t>2) При импорте товаров из Республики Казахстан, включенных в Перечень товаров, в отношении которых Республикой Казахстан в соответствии с обязательствами, принятыми в качестве условия присоединения к Всемирной торговой организации, применяются ставки ввозных таможенных пошлин, более низкие по сравнению со ставками пошлин Единого таможенного тарифа ЕАЭС, учет товаров осуществляется в соответствии с пунктом 6 настоящего Порядка.»;</w:t>
      </w:r>
      <w:proofErr w:type="gramEnd"/>
    </w:p>
    <w:p w:rsidR="007778EE" w:rsidRPr="00F50486" w:rsidRDefault="007778EE" w:rsidP="007778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3) В случае транзитной перевозки товара (груза),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обязан истребовать и получить у перевозчика товара (груза) оригинал транзитной декларац</w:t>
      </w:r>
      <w:proofErr w:type="gramStart"/>
      <w:r w:rsidRPr="00F50486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F50486">
        <w:rPr>
          <w:rFonts w:ascii="Times New Roman" w:hAnsi="Times New Roman" w:cs="Times New Roman"/>
          <w:sz w:val="28"/>
          <w:szCs w:val="28"/>
        </w:rPr>
        <w:t xml:space="preserve"> копию.</w:t>
      </w:r>
    </w:p>
    <w:p w:rsidR="007778EE" w:rsidRPr="00F50486" w:rsidRDefault="007778EE" w:rsidP="007778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4) После получения документов,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должен провести осмотр грузов на предмет соответствия с товаросопроводительными документами (в случае </w:t>
      </w:r>
      <w:proofErr w:type="gramStart"/>
      <w:r w:rsidRPr="00F50486">
        <w:rPr>
          <w:rFonts w:ascii="Times New Roman" w:hAnsi="Times New Roman" w:cs="Times New Roman"/>
          <w:sz w:val="28"/>
          <w:szCs w:val="28"/>
        </w:rPr>
        <w:t xml:space="preserve">если есть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установленая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 xml:space="preserve"> пломба экспортером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по мере необходимости имеет</w:t>
      </w:r>
      <w:proofErr w:type="gramEnd"/>
      <w:r w:rsidRPr="00F50486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распломбирование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>)».</w:t>
      </w:r>
    </w:p>
    <w:p w:rsidR="007778EE" w:rsidRPr="00F50486" w:rsidRDefault="007778EE" w:rsidP="007778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распломбировки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 xml:space="preserve"> сотрудник пункта учета товаров заполняет «Акт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распломбировки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 xml:space="preserve">» в двух экземплярах, после чего один экземпляр предоставляет импортеру либо его представителю. </w:t>
      </w:r>
    </w:p>
    <w:p w:rsidR="007778EE" w:rsidRPr="00F50486" w:rsidRDefault="007778EE" w:rsidP="007778EE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5)</w:t>
      </w:r>
      <w:r w:rsidRPr="00F50486">
        <w:rPr>
          <w:rFonts w:ascii="Times New Roman" w:hAnsi="Times New Roman" w:cs="Times New Roman"/>
          <w:sz w:val="28"/>
          <w:szCs w:val="28"/>
        </w:rPr>
        <w:tab/>
        <w:t xml:space="preserve">В случае, если вместо налогоплательщика товар импортирует налоговый представитель, то сотрудник </w:t>
      </w:r>
      <w:r w:rsidR="00D744B9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обязан истребовать и получить доверенность, выданную налогоплательщиком налоговому представителю, либо гражданско-правовой договор, заключаемый между налогоплательщиком и налоговым представителем».</w:t>
      </w:r>
    </w:p>
    <w:p w:rsidR="007778EE" w:rsidRPr="00F50486" w:rsidRDefault="007778EE" w:rsidP="007778EE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В случае соответствия показателей, указанных в товаросопроводительных документах с показателями авиа накладной, сотрудник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проставляет штамп на 2-х экземплярах авиа накладной, с указанием на них даты ввоза товара (груза) и один экземпляр возвращает перевозчику, а второй оставляет у себя для осуществления регистрации.</w:t>
      </w:r>
    </w:p>
    <w:p w:rsidR="007778EE" w:rsidRPr="00F50486" w:rsidRDefault="007778EE" w:rsidP="007778EE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В случае:</w:t>
      </w:r>
    </w:p>
    <w:p w:rsidR="007778EE" w:rsidRPr="00F50486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а) </w:t>
      </w:r>
      <w:r w:rsidRPr="00F50486">
        <w:rPr>
          <w:rFonts w:ascii="Times New Roman" w:hAnsi="Times New Roman" w:cs="Times New Roman"/>
          <w:sz w:val="28"/>
          <w:szCs w:val="28"/>
        </w:rPr>
        <w:tab/>
        <w:t xml:space="preserve">несоответствия наименования и/или объема товара (груза), указанного в авиа накладной или транзитной декларации, с фактическим наименованием и/или объемом ввозимого товара (груза) </w:t>
      </w:r>
      <w:proofErr w:type="gramStart"/>
      <w:r w:rsidRPr="00F50486">
        <w:rPr>
          <w:rFonts w:ascii="Times New Roman" w:hAnsi="Times New Roman" w:cs="Times New Roman"/>
          <w:sz w:val="28"/>
          <w:szCs w:val="28"/>
        </w:rPr>
        <w:t>согласно осмотра</w:t>
      </w:r>
      <w:proofErr w:type="gramEnd"/>
      <w:r w:rsidRPr="00F50486">
        <w:rPr>
          <w:rFonts w:ascii="Times New Roman" w:hAnsi="Times New Roman" w:cs="Times New Roman"/>
          <w:sz w:val="28"/>
          <w:szCs w:val="28"/>
        </w:rPr>
        <w:t xml:space="preserve"> груза сотрудником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>;</w:t>
      </w:r>
    </w:p>
    <w:p w:rsidR="007778EE" w:rsidRPr="00F50486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Pr="00F50486">
        <w:rPr>
          <w:rFonts w:ascii="Times New Roman" w:hAnsi="Times New Roman" w:cs="Times New Roman"/>
          <w:sz w:val="28"/>
          <w:szCs w:val="28"/>
        </w:rPr>
        <w:tab/>
        <w:t>ненадлежащего заполнения авиа накладной и/или отсутствия налоговой регистрации;</w:t>
      </w:r>
    </w:p>
    <w:p w:rsidR="007778EE" w:rsidRPr="00F50486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г) </w:t>
      </w:r>
      <w:r w:rsidRPr="00F50486">
        <w:rPr>
          <w:rFonts w:ascii="Times New Roman" w:hAnsi="Times New Roman" w:cs="Times New Roman"/>
          <w:sz w:val="28"/>
          <w:szCs w:val="28"/>
        </w:rPr>
        <w:tab/>
        <w:t xml:space="preserve">отсутствия соответствующих товаросопроводительных документов, сотрудник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незамедлительно информирует об этом ответственного должностного лица </w:t>
      </w:r>
      <w:r w:rsidR="00CB436E" w:rsidRPr="00CB436E">
        <w:rPr>
          <w:rFonts w:ascii="Times New Roman" w:hAnsi="Times New Roman" w:cs="Times New Roman"/>
          <w:sz w:val="28"/>
        </w:rPr>
        <w:t xml:space="preserve">Государственной службы по борьбе с экономическими преступлениями при Правительстве </w:t>
      </w:r>
      <w:proofErr w:type="spellStart"/>
      <w:r w:rsidR="00CB436E" w:rsidRPr="00CB436E">
        <w:rPr>
          <w:rFonts w:ascii="Times New Roman" w:hAnsi="Times New Roman" w:cs="Times New Roman"/>
          <w:sz w:val="28"/>
        </w:rPr>
        <w:t>Кыргызской</w:t>
      </w:r>
      <w:proofErr w:type="spellEnd"/>
      <w:r w:rsidR="00CB436E" w:rsidRPr="00CB436E">
        <w:rPr>
          <w:rFonts w:ascii="Times New Roman" w:hAnsi="Times New Roman" w:cs="Times New Roman"/>
          <w:sz w:val="28"/>
        </w:rPr>
        <w:t xml:space="preserve"> Республики</w:t>
      </w:r>
      <w:r w:rsidRPr="00CB436E">
        <w:rPr>
          <w:rFonts w:ascii="Times New Roman" w:hAnsi="Times New Roman" w:cs="Times New Roman"/>
          <w:sz w:val="36"/>
          <w:szCs w:val="28"/>
        </w:rPr>
        <w:t xml:space="preserve"> </w:t>
      </w:r>
      <w:r w:rsidRPr="00F50486">
        <w:rPr>
          <w:rFonts w:ascii="Times New Roman" w:hAnsi="Times New Roman" w:cs="Times New Roman"/>
          <w:sz w:val="28"/>
          <w:szCs w:val="28"/>
        </w:rPr>
        <w:t xml:space="preserve">соответствующей мобильной группы и производит запись в журнале учета передачи информации, а имеющиеся документы оставляет у себя для передачи представителю мобильной группы. В условиях невозможности информирования через пункт учета товаров, сотрудник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осуществляет информирование соответствующей мобильной группы по линии оперативно-дежурных служб </w:t>
      </w:r>
      <w:r w:rsidR="00CB436E" w:rsidRPr="00CB436E">
        <w:rPr>
          <w:rFonts w:ascii="Times New Roman" w:hAnsi="Times New Roman" w:cs="Times New Roman"/>
          <w:sz w:val="28"/>
        </w:rPr>
        <w:t xml:space="preserve">Государственной службы по борьбе с экономическими преступлениями при Правительстве </w:t>
      </w:r>
      <w:proofErr w:type="spellStart"/>
      <w:r w:rsidR="00CB436E" w:rsidRPr="00CB436E">
        <w:rPr>
          <w:rFonts w:ascii="Times New Roman" w:hAnsi="Times New Roman" w:cs="Times New Roman"/>
          <w:sz w:val="28"/>
        </w:rPr>
        <w:t>Кыргызской</w:t>
      </w:r>
      <w:proofErr w:type="spellEnd"/>
      <w:r w:rsidR="00CB436E" w:rsidRPr="00CB436E">
        <w:rPr>
          <w:rFonts w:ascii="Times New Roman" w:hAnsi="Times New Roman" w:cs="Times New Roman"/>
          <w:sz w:val="28"/>
        </w:rPr>
        <w:t xml:space="preserve"> Республики</w:t>
      </w:r>
      <w:r w:rsidRPr="00F50486">
        <w:rPr>
          <w:rFonts w:ascii="Times New Roman" w:hAnsi="Times New Roman" w:cs="Times New Roman"/>
          <w:sz w:val="28"/>
          <w:szCs w:val="28"/>
        </w:rPr>
        <w:t xml:space="preserve"> и/или </w:t>
      </w:r>
      <w:r w:rsidR="00CB436E">
        <w:rPr>
          <w:rFonts w:ascii="Times New Roman" w:hAnsi="Times New Roman" w:cs="Times New Roman"/>
          <w:sz w:val="28"/>
          <w:szCs w:val="28"/>
        </w:rPr>
        <w:t xml:space="preserve">Министерство внутренних дел </w:t>
      </w:r>
      <w:proofErr w:type="spellStart"/>
      <w:r w:rsidR="00CB436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CB436E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F50486">
        <w:rPr>
          <w:rFonts w:ascii="Times New Roman" w:hAnsi="Times New Roman" w:cs="Times New Roman"/>
          <w:sz w:val="28"/>
          <w:szCs w:val="28"/>
        </w:rPr>
        <w:t xml:space="preserve">. По прибытию представителя мобильной группы, сотрудник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передает ему имеющиеся документы, для дальнейшего принятия соответствующих мер.</w:t>
      </w:r>
    </w:p>
    <w:p w:rsidR="007778EE" w:rsidRPr="00F50486" w:rsidRDefault="007778EE" w:rsidP="007778EE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По мере получения от перевозчика товара (груза) второго экземпляра авиа накладной, копии транзитной декларации, сотрудник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осуществляет ввод соответствующих данных в информационную базу налоговой службы. </w:t>
      </w:r>
    </w:p>
    <w:p w:rsidR="007778EE" w:rsidRPr="00F50486" w:rsidRDefault="007778EE" w:rsidP="007778E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В случае отсутствия возможности ввода данных в информационную базу налоговой службы сотрудник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производит соответствующую запись в журнале учета авиа накладных, транзитных деклараций. По мере возобновления функционирования информационной базы сотрудник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обязан незамедлительно произвести ввод данных из журнала в информационную базу налоговой службы.</w:t>
      </w:r>
    </w:p>
    <w:p w:rsidR="007778EE" w:rsidRPr="00F50486" w:rsidRDefault="007778EE" w:rsidP="007778EE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Сотрудник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обеспечивает хранение полученных вторых экземпляров авиа накладной, копии транзитной декларации.</w:t>
      </w:r>
    </w:p>
    <w:p w:rsidR="007778EE" w:rsidRDefault="007778EE" w:rsidP="007778E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         10) Ответственность за организацию работы пунктов возлагается на руководителя </w:t>
      </w:r>
      <w:r w:rsidR="00CB436E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F50486">
        <w:rPr>
          <w:rFonts w:ascii="Times New Roman" w:hAnsi="Times New Roman" w:cs="Times New Roman"/>
          <w:sz w:val="28"/>
          <w:szCs w:val="28"/>
        </w:rPr>
        <w:t xml:space="preserve"> и руководство</w:t>
      </w:r>
      <w:r w:rsidRPr="00F504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05F9" w:rsidRPr="00B94A83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уполномоченной организации</w:t>
      </w:r>
      <w:r w:rsidR="005E05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05F9" w:rsidRPr="009E38BD">
        <w:rPr>
          <w:rFonts w:ascii="Times New Roman" w:hAnsi="Times New Roman" w:cs="Times New Roman"/>
          <w:sz w:val="28"/>
        </w:rPr>
        <w:t>в сфере перевозки и/или передачи товаров</w:t>
      </w:r>
      <w:r w:rsidR="005E05F9" w:rsidRPr="00F50486">
        <w:rPr>
          <w:rFonts w:ascii="Times New Roman" w:hAnsi="Times New Roman" w:cs="Times New Roman"/>
          <w:sz w:val="28"/>
          <w:szCs w:val="28"/>
        </w:rPr>
        <w:t>, в ра</w:t>
      </w:r>
      <w:r w:rsidR="005E05F9">
        <w:rPr>
          <w:rFonts w:ascii="Times New Roman" w:hAnsi="Times New Roman" w:cs="Times New Roman"/>
          <w:sz w:val="28"/>
          <w:szCs w:val="28"/>
        </w:rPr>
        <w:t>мках осуществляемых ими функций</w:t>
      </w:r>
      <w:proofErr w:type="gramStart"/>
      <w:r w:rsidR="005E05F9">
        <w:rPr>
          <w:rFonts w:ascii="Times New Roman" w:hAnsi="Times New Roman" w:cs="Times New Roman"/>
          <w:sz w:val="28"/>
          <w:szCs w:val="28"/>
        </w:rPr>
        <w:t>.»</w:t>
      </w:r>
      <w:r w:rsidR="00CB436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E47A7" w:rsidRDefault="005E05F9" w:rsidP="002E4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B436E">
        <w:rPr>
          <w:rFonts w:ascii="Times New Roman" w:hAnsi="Times New Roman" w:cs="Times New Roman"/>
          <w:sz w:val="28"/>
        </w:rPr>
        <w:t xml:space="preserve">4) </w:t>
      </w:r>
      <w:hyperlink r:id="rId10" w:anchor="pr1" w:history="1">
        <w:r w:rsidRPr="00CB436E">
          <w:rPr>
            <w:rStyle w:val="aa"/>
            <w:rFonts w:ascii="Times New Roman" w:hAnsi="Times New Roman" w:cs="Times New Roman"/>
            <w:color w:val="auto"/>
            <w:sz w:val="28"/>
            <w:u w:val="none"/>
          </w:rPr>
          <w:t>приложение 2</w:t>
        </w:r>
      </w:hyperlink>
      <w:r w:rsidRPr="00CB436E">
        <w:rPr>
          <w:rFonts w:ascii="Times New Roman" w:hAnsi="Times New Roman" w:cs="Times New Roman"/>
          <w:sz w:val="28"/>
        </w:rPr>
        <w:t xml:space="preserve"> к вышеуказанному постановлению изложить в редакции согласно </w:t>
      </w:r>
      <w:hyperlink r:id="rId11" w:anchor="pr2" w:history="1">
        <w:r w:rsidRPr="00CB436E">
          <w:rPr>
            <w:rStyle w:val="aa"/>
            <w:rFonts w:ascii="Times New Roman" w:hAnsi="Times New Roman" w:cs="Times New Roman"/>
            <w:color w:val="auto"/>
            <w:sz w:val="28"/>
            <w:u w:val="none"/>
          </w:rPr>
          <w:t>приложению 1</w:t>
        </w:r>
      </w:hyperlink>
      <w:r w:rsidRPr="00CB436E">
        <w:rPr>
          <w:rFonts w:ascii="Times New Roman" w:hAnsi="Times New Roman" w:cs="Times New Roman"/>
          <w:sz w:val="28"/>
        </w:rPr>
        <w:t xml:space="preserve"> к настоящему постановлению;</w:t>
      </w:r>
    </w:p>
    <w:p w:rsidR="007778EE" w:rsidRPr="002E47A7" w:rsidRDefault="007778EE" w:rsidP="002E4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3689C">
        <w:rPr>
          <w:rFonts w:ascii="Times New Roman" w:hAnsi="Times New Roman" w:cs="Times New Roman"/>
          <w:sz w:val="28"/>
          <w:szCs w:val="28"/>
        </w:rPr>
        <w:t>2. Внести в постановление Правительства Кыргызской Республики «О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 и внутренних стационарных постов на автомобильных дорогах Кыргызской Республики» от 19 ноября 2007 года № 556</w:t>
      </w:r>
      <w:r w:rsidR="002E47A7" w:rsidRPr="0093689C">
        <w:rPr>
          <w:rFonts w:ascii="Times New Roman" w:hAnsi="Times New Roman" w:cs="Times New Roman"/>
          <w:sz w:val="28"/>
          <w:szCs w:val="28"/>
        </w:rPr>
        <w:t>,</w:t>
      </w:r>
      <w:r w:rsidRPr="0093689C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5E05F9" w:rsidRPr="0093689C">
        <w:rPr>
          <w:rFonts w:ascii="Times New Roman" w:hAnsi="Times New Roman" w:cs="Times New Roman"/>
          <w:sz w:val="28"/>
          <w:szCs w:val="28"/>
        </w:rPr>
        <w:t>:</w:t>
      </w:r>
    </w:p>
    <w:p w:rsidR="0093689C" w:rsidRPr="0093689C" w:rsidRDefault="0093689C" w:rsidP="009368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689C"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>1)</w:t>
      </w:r>
      <w:r w:rsidRPr="00936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5 </w:t>
      </w:r>
      <w:r w:rsidRPr="0093689C">
        <w:rPr>
          <w:rFonts w:ascii="Times New Roman" w:hAnsi="Times New Roman" w:cs="Times New Roman"/>
          <w:sz w:val="28"/>
        </w:rPr>
        <w:t>к вышеуказанному постановлению</w:t>
      </w:r>
      <w:r>
        <w:rPr>
          <w:rFonts w:ascii="Times New Roman" w:hAnsi="Times New Roman" w:cs="Times New Roman"/>
          <w:sz w:val="28"/>
        </w:rPr>
        <w:t xml:space="preserve"> </w:t>
      </w:r>
      <w:r w:rsidRPr="0093689C">
        <w:rPr>
          <w:rFonts w:ascii="Times New Roman" w:hAnsi="Times New Roman" w:cs="Times New Roman"/>
          <w:sz w:val="28"/>
        </w:rPr>
        <w:t>изложить в редакции согласно приложению 2 к настоящему постановлению;</w:t>
      </w:r>
    </w:p>
    <w:p w:rsidR="0093689C" w:rsidRPr="0093689C" w:rsidRDefault="0093689C" w:rsidP="0093689C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приложение </w:t>
      </w:r>
      <w:r w:rsidRPr="0093689C">
        <w:rPr>
          <w:rFonts w:ascii="Times New Roman" w:hAnsi="Times New Roman" w:cs="Times New Roman"/>
          <w:sz w:val="28"/>
        </w:rPr>
        <w:t>6</w:t>
      </w:r>
      <w:r w:rsidRPr="0093689C">
        <w:rPr>
          <w:rFonts w:ascii="Times New Roman" w:hAnsi="Times New Roman" w:cs="Times New Roman"/>
          <w:sz w:val="28"/>
          <w:vertAlign w:val="superscript"/>
        </w:rPr>
        <w:t>2</w:t>
      </w:r>
      <w:r w:rsidRPr="0093689C">
        <w:rPr>
          <w:rFonts w:ascii="Times New Roman" w:hAnsi="Times New Roman" w:cs="Times New Roman"/>
          <w:sz w:val="28"/>
        </w:rPr>
        <w:t xml:space="preserve"> к вышеуказанному постановлению изложить в редакции согласно приложению </w:t>
      </w:r>
      <w:r>
        <w:rPr>
          <w:rFonts w:ascii="Times New Roman" w:hAnsi="Times New Roman" w:cs="Times New Roman"/>
          <w:sz w:val="28"/>
        </w:rPr>
        <w:t>3</w:t>
      </w:r>
      <w:r w:rsidRPr="0093689C">
        <w:rPr>
          <w:rFonts w:ascii="Times New Roman" w:hAnsi="Times New Roman" w:cs="Times New Roman"/>
          <w:sz w:val="28"/>
        </w:rPr>
        <w:t xml:space="preserve"> к настоящему постановлению;</w:t>
      </w:r>
    </w:p>
    <w:p w:rsidR="007778EE" w:rsidRPr="00F50486" w:rsidRDefault="007778EE" w:rsidP="00777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 xml:space="preserve">         3. Внести в постановление Правительства Кыргызской Республики «О Государственной налоговой службе при Правительстве Кыргызской Республики» от 16 февраля 2012 года № 100</w:t>
      </w:r>
      <w:r w:rsidR="0093689C">
        <w:rPr>
          <w:rFonts w:ascii="Times New Roman" w:hAnsi="Times New Roman" w:cs="Times New Roman"/>
          <w:sz w:val="28"/>
          <w:szCs w:val="28"/>
        </w:rPr>
        <w:t>,</w:t>
      </w:r>
      <w:r w:rsidRPr="00F50486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93689C">
        <w:rPr>
          <w:rFonts w:ascii="Times New Roman" w:hAnsi="Times New Roman" w:cs="Times New Roman"/>
          <w:sz w:val="28"/>
          <w:szCs w:val="28"/>
        </w:rPr>
        <w:t>:</w:t>
      </w:r>
    </w:p>
    <w:p w:rsidR="007778EE" w:rsidRPr="00F50486" w:rsidRDefault="00114042" w:rsidP="0077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778EE" w:rsidRPr="00F50486">
        <w:rPr>
          <w:rFonts w:ascii="Times New Roman" w:hAnsi="Times New Roman" w:cs="Times New Roman"/>
          <w:sz w:val="28"/>
          <w:szCs w:val="28"/>
        </w:rPr>
        <w:t xml:space="preserve"> схеме управления Государственной налоговой службы при Правительстве Кыргызской Республики:</w:t>
      </w:r>
    </w:p>
    <w:p w:rsidR="007778EE" w:rsidRPr="00F50486" w:rsidRDefault="007778EE" w:rsidP="007778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486">
        <w:rPr>
          <w:rFonts w:ascii="Times New Roman" w:hAnsi="Times New Roman" w:cs="Times New Roman"/>
          <w:sz w:val="28"/>
          <w:szCs w:val="28"/>
        </w:rPr>
        <w:t>- слова «</w:t>
      </w:r>
      <w:r w:rsidR="00C20134">
        <w:rPr>
          <w:rFonts w:ascii="Times New Roman" w:hAnsi="Times New Roman" w:cs="Times New Roman"/>
          <w:sz w:val="28"/>
          <w:szCs w:val="28"/>
        </w:rPr>
        <w:t>Территориальное у</w:t>
      </w:r>
      <w:r w:rsidRPr="00F50486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2E2427">
        <w:rPr>
          <w:rFonts w:ascii="Times New Roman" w:hAnsi="Times New Roman" w:cs="Times New Roman"/>
          <w:sz w:val="28"/>
          <w:szCs w:val="28"/>
        </w:rPr>
        <w:t xml:space="preserve">ГНС </w:t>
      </w:r>
      <w:r w:rsidRPr="00F50486">
        <w:rPr>
          <w:rFonts w:ascii="Times New Roman" w:hAnsi="Times New Roman" w:cs="Times New Roman"/>
          <w:sz w:val="28"/>
          <w:szCs w:val="28"/>
        </w:rPr>
        <w:t xml:space="preserve">по работе с косвенными налогами в рамках ЕАЭС по Чуйской и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Таласской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 xml:space="preserve"> областям» заменить словами «Управление ГНС по работе с косвенными налогами в рамках ЕАЭС по Чуйской,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Таласской</w:t>
      </w:r>
      <w:proofErr w:type="spellEnd"/>
      <w:r w:rsidRPr="00F5048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50486">
        <w:rPr>
          <w:rFonts w:ascii="Times New Roman" w:hAnsi="Times New Roman" w:cs="Times New Roman"/>
          <w:sz w:val="28"/>
          <w:szCs w:val="28"/>
        </w:rPr>
        <w:t>Ош</w:t>
      </w:r>
      <w:r w:rsidR="002E2427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2E2427">
        <w:rPr>
          <w:rFonts w:ascii="Times New Roman" w:hAnsi="Times New Roman" w:cs="Times New Roman"/>
          <w:sz w:val="28"/>
          <w:szCs w:val="28"/>
        </w:rPr>
        <w:t xml:space="preserve"> областям и </w:t>
      </w:r>
      <w:proofErr w:type="spellStart"/>
      <w:r w:rsidR="002E2427">
        <w:rPr>
          <w:rFonts w:ascii="Times New Roman" w:hAnsi="Times New Roman" w:cs="Times New Roman"/>
          <w:sz w:val="28"/>
          <w:szCs w:val="28"/>
        </w:rPr>
        <w:t>гг</w:t>
      </w:r>
      <w:proofErr w:type="gramStart"/>
      <w:r w:rsidR="002E2427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2E2427">
        <w:rPr>
          <w:rFonts w:ascii="Times New Roman" w:hAnsi="Times New Roman" w:cs="Times New Roman"/>
          <w:sz w:val="28"/>
          <w:szCs w:val="28"/>
        </w:rPr>
        <w:t>ишкек</w:t>
      </w:r>
      <w:proofErr w:type="spellEnd"/>
      <w:r w:rsidR="002E2427">
        <w:rPr>
          <w:rFonts w:ascii="Times New Roman" w:hAnsi="Times New Roman" w:cs="Times New Roman"/>
          <w:sz w:val="28"/>
          <w:szCs w:val="28"/>
        </w:rPr>
        <w:t xml:space="preserve"> и Ош»</w:t>
      </w:r>
      <w:r w:rsidR="00715383">
        <w:rPr>
          <w:rFonts w:ascii="Times New Roman" w:hAnsi="Times New Roman" w:cs="Times New Roman"/>
          <w:sz w:val="28"/>
          <w:szCs w:val="28"/>
        </w:rPr>
        <w:t>;</w:t>
      </w:r>
    </w:p>
    <w:p w:rsidR="007778EE" w:rsidRPr="00F50486" w:rsidRDefault="007778EE" w:rsidP="007778EE">
      <w:pPr>
        <w:pStyle w:val="a3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F50486">
        <w:rPr>
          <w:rFonts w:ascii="Times New Roman" w:hAnsi="Times New Roman"/>
          <w:sz w:val="28"/>
          <w:szCs w:val="28"/>
        </w:rPr>
        <w:t xml:space="preserve">          4. Настоящее постановление вступает в силу по истечению пятнадцати дней со дня официального опубликования.</w:t>
      </w:r>
    </w:p>
    <w:p w:rsidR="007778EE" w:rsidRDefault="007778EE" w:rsidP="00777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5383" w:rsidRDefault="00715383" w:rsidP="00777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15383" w:rsidRPr="00F50486" w:rsidRDefault="00715383" w:rsidP="00777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78EE" w:rsidRPr="00F50486" w:rsidRDefault="007778EE" w:rsidP="0071538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50486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7778EE" w:rsidRPr="00F50486" w:rsidRDefault="007778EE" w:rsidP="0071538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048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715383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="00715383">
        <w:rPr>
          <w:rFonts w:ascii="Times New Roman" w:hAnsi="Times New Roman" w:cs="Times New Roman"/>
          <w:b/>
          <w:sz w:val="28"/>
          <w:szCs w:val="28"/>
        </w:rPr>
        <w:tab/>
      </w:r>
      <w:r w:rsidR="00715383">
        <w:rPr>
          <w:rFonts w:ascii="Times New Roman" w:hAnsi="Times New Roman" w:cs="Times New Roman"/>
          <w:b/>
          <w:sz w:val="28"/>
          <w:szCs w:val="28"/>
        </w:rPr>
        <w:tab/>
      </w:r>
      <w:r w:rsidR="00715383">
        <w:rPr>
          <w:rFonts w:ascii="Times New Roman" w:hAnsi="Times New Roman" w:cs="Times New Roman"/>
          <w:b/>
          <w:sz w:val="28"/>
          <w:szCs w:val="28"/>
        </w:rPr>
        <w:tab/>
      </w:r>
      <w:r w:rsidR="0071538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50486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  <w:r w:rsidRPr="00F504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7778EE" w:rsidRDefault="007778EE" w:rsidP="0077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8EE" w:rsidRDefault="007778EE" w:rsidP="0077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8EE" w:rsidRDefault="007778EE" w:rsidP="0077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78EE" w:rsidRDefault="007778EE" w:rsidP="007778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7778EE" w:rsidRDefault="007778EE" w:rsidP="007778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7778EE" w:rsidRDefault="007778EE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383" w:rsidRDefault="00715383" w:rsidP="007778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7C77" w:rsidRDefault="00327C77"/>
    <w:sectPr w:rsidR="00327C77" w:rsidSect="008564FB">
      <w:footerReference w:type="default" r:id="rId12"/>
      <w:pgSz w:w="11906" w:h="16838"/>
      <w:pgMar w:top="1134" w:right="1133" w:bottom="170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571" w:rsidRDefault="00522571" w:rsidP="008564FB">
      <w:pPr>
        <w:spacing w:after="0" w:line="240" w:lineRule="auto"/>
      </w:pPr>
      <w:r>
        <w:separator/>
      </w:r>
    </w:p>
  </w:endnote>
  <w:endnote w:type="continuationSeparator" w:id="0">
    <w:p w:rsidR="00522571" w:rsidRDefault="00522571" w:rsidP="00856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4FB" w:rsidRPr="007F7DD3" w:rsidRDefault="008564FB" w:rsidP="008564FB">
    <w:pPr>
      <w:pStyle w:val="ad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Министр ___________________ </w:t>
    </w:r>
    <w:r>
      <w:rPr>
        <w:rFonts w:ascii="Times New Roman" w:hAnsi="Times New Roman"/>
        <w:sz w:val="24"/>
        <w:szCs w:val="24"/>
      </w:rPr>
      <w:t xml:space="preserve">С.Т. </w:t>
    </w:r>
    <w:proofErr w:type="spellStart"/>
    <w:r>
      <w:rPr>
        <w:rFonts w:ascii="Times New Roman" w:hAnsi="Times New Roman"/>
        <w:sz w:val="24"/>
        <w:szCs w:val="24"/>
      </w:rPr>
      <w:t>Муканбетов</w:t>
    </w:r>
    <w:proofErr w:type="spellEnd"/>
    <w:r w:rsidRPr="007F7DD3">
      <w:rPr>
        <w:rFonts w:ascii="Times New Roman" w:hAnsi="Times New Roman"/>
        <w:sz w:val="24"/>
        <w:szCs w:val="24"/>
      </w:rPr>
      <w:t xml:space="preserve">                    </w:t>
    </w:r>
  </w:p>
  <w:p w:rsidR="008564FB" w:rsidRDefault="008564FB" w:rsidP="008564FB">
    <w:pPr>
      <w:pStyle w:val="ad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                                            « ____» ____________ 20</w:t>
    </w:r>
    <w:r>
      <w:rPr>
        <w:rFonts w:ascii="Times New Roman" w:hAnsi="Times New Roman"/>
        <w:sz w:val="24"/>
        <w:szCs w:val="24"/>
      </w:rPr>
      <w:t>20</w:t>
    </w:r>
    <w:r w:rsidRPr="007F7DD3">
      <w:rPr>
        <w:rFonts w:ascii="Times New Roman" w:hAnsi="Times New Roman"/>
        <w:sz w:val="24"/>
        <w:szCs w:val="24"/>
      </w:rPr>
      <w:t>г.</w:t>
    </w:r>
  </w:p>
  <w:p w:rsidR="008564FB" w:rsidRPr="008A174E" w:rsidRDefault="008564FB" w:rsidP="008564FB">
    <w:pPr>
      <w:pStyle w:val="ad"/>
      <w:rPr>
        <w:rFonts w:ascii="Times New Roman" w:hAnsi="Times New Roman"/>
        <w:sz w:val="24"/>
        <w:szCs w:val="24"/>
      </w:rPr>
    </w:pPr>
    <w:r w:rsidRPr="007F7DD3">
      <w:rPr>
        <w:rFonts w:ascii="Times New Roman" w:hAnsi="Times New Roman"/>
        <w:sz w:val="24"/>
        <w:szCs w:val="24"/>
      </w:rPr>
      <w:t xml:space="preserve">Начальник управления правовой поддержки и экспертизы </w:t>
    </w:r>
    <w:proofErr w:type="spellStart"/>
    <w:r w:rsidR="009A2C10">
      <w:rPr>
        <w:rFonts w:ascii="Times New Roman" w:hAnsi="Times New Roman"/>
        <w:sz w:val="24"/>
        <w:szCs w:val="24"/>
      </w:rPr>
      <w:t>Жуманова</w:t>
    </w:r>
    <w:proofErr w:type="spellEnd"/>
    <w:r w:rsidR="009A2C10">
      <w:rPr>
        <w:rFonts w:ascii="Times New Roman" w:hAnsi="Times New Roman"/>
        <w:sz w:val="24"/>
        <w:szCs w:val="24"/>
      </w:rPr>
      <w:t xml:space="preserve"> М.М.</w:t>
    </w:r>
    <w:r>
      <w:rPr>
        <w:rFonts w:ascii="Times New Roman" w:hAnsi="Times New Roman"/>
        <w:sz w:val="24"/>
        <w:szCs w:val="24"/>
      </w:rPr>
      <w:t>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571" w:rsidRDefault="00522571" w:rsidP="008564FB">
      <w:pPr>
        <w:spacing w:after="0" w:line="240" w:lineRule="auto"/>
      </w:pPr>
      <w:r>
        <w:separator/>
      </w:r>
    </w:p>
  </w:footnote>
  <w:footnote w:type="continuationSeparator" w:id="0">
    <w:p w:rsidR="00522571" w:rsidRDefault="00522571" w:rsidP="00856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3BA6"/>
    <w:multiLevelType w:val="hybridMultilevel"/>
    <w:tmpl w:val="70A8584A"/>
    <w:lvl w:ilvl="0" w:tplc="71E031DE">
      <w:start w:val="1"/>
      <w:numFmt w:val="decimal"/>
      <w:lvlText w:val="%1)"/>
      <w:lvlJc w:val="left"/>
      <w:pPr>
        <w:ind w:left="390" w:hanging="390"/>
      </w:pPr>
      <w:rPr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E3E42"/>
    <w:multiLevelType w:val="hybridMultilevel"/>
    <w:tmpl w:val="31B44AC2"/>
    <w:lvl w:ilvl="0" w:tplc="5380AB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67A2F"/>
    <w:multiLevelType w:val="hybridMultilevel"/>
    <w:tmpl w:val="6E32E06E"/>
    <w:lvl w:ilvl="0" w:tplc="78C8F956">
      <w:start w:val="6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966F2"/>
    <w:multiLevelType w:val="hybridMultilevel"/>
    <w:tmpl w:val="26E8F900"/>
    <w:lvl w:ilvl="0" w:tplc="88B6367E">
      <w:start w:val="7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8EE"/>
    <w:rsid w:val="00057326"/>
    <w:rsid w:val="000E0581"/>
    <w:rsid w:val="00114042"/>
    <w:rsid w:val="00141AAD"/>
    <w:rsid w:val="001A0BC7"/>
    <w:rsid w:val="00262E3C"/>
    <w:rsid w:val="002B26A8"/>
    <w:rsid w:val="002E2427"/>
    <w:rsid w:val="002E47A7"/>
    <w:rsid w:val="0031140F"/>
    <w:rsid w:val="00327C77"/>
    <w:rsid w:val="00365B3F"/>
    <w:rsid w:val="00367208"/>
    <w:rsid w:val="003F2489"/>
    <w:rsid w:val="00430017"/>
    <w:rsid w:val="00522571"/>
    <w:rsid w:val="005366AE"/>
    <w:rsid w:val="00594F8E"/>
    <w:rsid w:val="005E05F9"/>
    <w:rsid w:val="006B3639"/>
    <w:rsid w:val="006E3F4D"/>
    <w:rsid w:val="007035A9"/>
    <w:rsid w:val="00715383"/>
    <w:rsid w:val="007778EE"/>
    <w:rsid w:val="007C11F8"/>
    <w:rsid w:val="007F0F0F"/>
    <w:rsid w:val="008564FB"/>
    <w:rsid w:val="00890646"/>
    <w:rsid w:val="008B00C0"/>
    <w:rsid w:val="008B1891"/>
    <w:rsid w:val="0093470F"/>
    <w:rsid w:val="0093689C"/>
    <w:rsid w:val="0098572F"/>
    <w:rsid w:val="009A2C10"/>
    <w:rsid w:val="009E38BD"/>
    <w:rsid w:val="00A150CD"/>
    <w:rsid w:val="00A83D06"/>
    <w:rsid w:val="00AC3275"/>
    <w:rsid w:val="00B62B87"/>
    <w:rsid w:val="00B94A83"/>
    <w:rsid w:val="00BF6324"/>
    <w:rsid w:val="00C20134"/>
    <w:rsid w:val="00CB436E"/>
    <w:rsid w:val="00CE7186"/>
    <w:rsid w:val="00D3448E"/>
    <w:rsid w:val="00D744B9"/>
    <w:rsid w:val="00DE06E5"/>
    <w:rsid w:val="00E305C2"/>
    <w:rsid w:val="00F7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8EE"/>
    <w:pPr>
      <w:spacing w:after="0" w:line="240" w:lineRule="auto"/>
    </w:pPr>
    <w:rPr>
      <w:rFonts w:eastAsiaTheme="minorEastAsia" w:cs="Times New Roman"/>
    </w:rPr>
  </w:style>
  <w:style w:type="paragraph" w:styleId="a4">
    <w:name w:val="List Paragraph"/>
    <w:aliases w:val="ПАРАГРАФ,List Paragraph (numbered (a)),List Paragraph1,WB Para,Akapit z listą BS,List Paragraph 1,NUMBERED PARAGRAPH,References,CPS,List_Paragraph,Multilevel para_II,Bullet List,FooterText,numbered,Списки,List Paragraph2,Bullet 1,Heading1,3"/>
    <w:basedOn w:val="a"/>
    <w:link w:val="a5"/>
    <w:uiPriority w:val="34"/>
    <w:qFormat/>
    <w:rsid w:val="007778EE"/>
    <w:pPr>
      <w:ind w:left="720"/>
      <w:contextualSpacing/>
    </w:pPr>
  </w:style>
  <w:style w:type="character" w:customStyle="1" w:styleId="a5">
    <w:name w:val="Абзац списка Знак"/>
    <w:aliases w:val="ПАРАГРАФ Знак,List Paragraph (numbered (a)) Знак,List Paragraph1 Знак,WB Para Знак,Akapit z listą BS Знак,List Paragraph 1 Знак,NUMBERED PARAGRAPH Знак,References Знак,CPS Знак,List_Paragraph Знак,Multilevel para_II Знак,numbered Знак"/>
    <w:link w:val="a4"/>
    <w:uiPriority w:val="34"/>
    <w:locked/>
    <w:rsid w:val="007778EE"/>
  </w:style>
  <w:style w:type="character" w:customStyle="1" w:styleId="2">
    <w:name w:val="Основной текст (2)_"/>
    <w:basedOn w:val="a0"/>
    <w:link w:val="20"/>
    <w:locked/>
    <w:rsid w:val="007778E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78EE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777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7778E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B3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63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150CD"/>
    <w:rPr>
      <w:color w:val="0000FF"/>
      <w:u w:val="single"/>
    </w:rPr>
  </w:style>
  <w:style w:type="paragraph" w:customStyle="1" w:styleId="tkTekst">
    <w:name w:val="_Текст обычный (tkTekst)"/>
    <w:basedOn w:val="a"/>
    <w:rsid w:val="009368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85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564FB"/>
  </w:style>
  <w:style w:type="paragraph" w:styleId="ad">
    <w:name w:val="footer"/>
    <w:basedOn w:val="a"/>
    <w:link w:val="ae"/>
    <w:uiPriority w:val="99"/>
    <w:unhideWhenUsed/>
    <w:rsid w:val="0085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56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8EE"/>
    <w:pPr>
      <w:spacing w:after="0" w:line="240" w:lineRule="auto"/>
    </w:pPr>
    <w:rPr>
      <w:rFonts w:eastAsiaTheme="minorEastAsia" w:cs="Times New Roman"/>
    </w:rPr>
  </w:style>
  <w:style w:type="paragraph" w:styleId="a4">
    <w:name w:val="List Paragraph"/>
    <w:aliases w:val="ПАРАГРАФ,List Paragraph (numbered (a)),List Paragraph1,WB Para,Akapit z listą BS,List Paragraph 1,NUMBERED PARAGRAPH,References,CPS,List_Paragraph,Multilevel para_II,Bullet List,FooterText,numbered,Списки,List Paragraph2,Bullet 1,Heading1,3"/>
    <w:basedOn w:val="a"/>
    <w:link w:val="a5"/>
    <w:uiPriority w:val="34"/>
    <w:qFormat/>
    <w:rsid w:val="007778EE"/>
    <w:pPr>
      <w:ind w:left="720"/>
      <w:contextualSpacing/>
    </w:pPr>
  </w:style>
  <w:style w:type="character" w:customStyle="1" w:styleId="a5">
    <w:name w:val="Абзац списка Знак"/>
    <w:aliases w:val="ПАРАГРАФ Знак,List Paragraph (numbered (a)) Знак,List Paragraph1 Знак,WB Para Знак,Akapit z listą BS Знак,List Paragraph 1 Знак,NUMBERED PARAGRAPH Знак,References Знак,CPS Знак,List_Paragraph Знак,Multilevel para_II Знак,numbered Знак"/>
    <w:link w:val="a4"/>
    <w:uiPriority w:val="34"/>
    <w:locked/>
    <w:rsid w:val="007778EE"/>
  </w:style>
  <w:style w:type="character" w:customStyle="1" w:styleId="2">
    <w:name w:val="Основной текст (2)_"/>
    <w:basedOn w:val="a0"/>
    <w:link w:val="20"/>
    <w:locked/>
    <w:rsid w:val="007778E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778EE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777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7778E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B3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63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150CD"/>
    <w:rPr>
      <w:color w:val="0000FF"/>
      <w:u w:val="single"/>
    </w:rPr>
  </w:style>
  <w:style w:type="paragraph" w:customStyle="1" w:styleId="tkTekst">
    <w:name w:val="_Текст обычный (tkTekst)"/>
    <w:basedOn w:val="a"/>
    <w:rsid w:val="0093689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85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564FB"/>
  </w:style>
  <w:style w:type="paragraph" w:styleId="ad">
    <w:name w:val="footer"/>
    <w:basedOn w:val="a"/>
    <w:link w:val="ae"/>
    <w:uiPriority w:val="99"/>
    <w:unhideWhenUsed/>
    <w:rsid w:val="0085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56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5033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tursunbekova\AppData\Local\Temp\Toktom\92a8e838-0edc-43bf-879f-b665908c4800\document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150339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503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7</Pages>
  <Words>2380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Сезим Турсунбекова</cp:lastModifiedBy>
  <cp:revision>10</cp:revision>
  <cp:lastPrinted>2020-06-09T04:01:00Z</cp:lastPrinted>
  <dcterms:created xsi:type="dcterms:W3CDTF">2020-05-28T08:52:00Z</dcterms:created>
  <dcterms:modified xsi:type="dcterms:W3CDTF">2020-06-09T05:17:00Z</dcterms:modified>
</cp:coreProperties>
</file>